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F8" w:rsidRPr="009855BC" w:rsidRDefault="00B435F8" w:rsidP="0092661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lang w:eastAsia="ru-RU"/>
        </w:rPr>
      </w:pPr>
      <w:r w:rsidRPr="009855BC">
        <w:rPr>
          <w:rFonts w:ascii="Liberation Serif" w:eastAsia="Times New Roman" w:hAnsi="Liberation Serif" w:cs="Times New Roman"/>
          <w:noProof/>
          <w:lang w:eastAsia="ru-RU"/>
        </w:rPr>
        <w:drawing>
          <wp:inline distT="0" distB="0" distL="0" distR="0">
            <wp:extent cx="419100" cy="69532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5BC">
        <w:rPr>
          <w:rFonts w:ascii="Liberation Serif" w:eastAsia="Times New Roman" w:hAnsi="Liberation Serif" w:cs="Times New Roman"/>
          <w:lang w:eastAsia="ru-RU"/>
        </w:rPr>
        <w:br w:type="textWrapping" w:clear="all"/>
      </w:r>
      <w:r w:rsidRPr="009855BC">
        <w:rPr>
          <w:rFonts w:ascii="Liberation Serif" w:eastAsia="Times New Roman" w:hAnsi="Liberation Serif" w:cs="Times New Roman"/>
          <w:b/>
          <w:sz w:val="28"/>
          <w:lang w:eastAsia="ru-RU"/>
        </w:rPr>
        <w:t>А</w:t>
      </w:r>
      <w:r w:rsidR="009855BC" w:rsidRPr="009855BC">
        <w:rPr>
          <w:rFonts w:ascii="Liberation Serif" w:eastAsia="Times New Roman" w:hAnsi="Liberation Serif" w:cs="Times New Roman"/>
          <w:b/>
          <w:sz w:val="28"/>
          <w:lang w:eastAsia="ru-RU"/>
        </w:rPr>
        <w:t>ДМИНИСТРАЦИЯ</w:t>
      </w:r>
      <w:r w:rsidRPr="009855BC">
        <w:rPr>
          <w:rFonts w:ascii="Liberation Serif" w:eastAsia="Times New Roman" w:hAnsi="Liberation Serif" w:cs="Times New Roman"/>
          <w:b/>
          <w:sz w:val="28"/>
          <w:lang w:eastAsia="ru-RU"/>
        </w:rPr>
        <w:t xml:space="preserve"> КАМЫШЛОВСКОГО ГОРОДСКОГО ОКРУГА</w:t>
      </w:r>
    </w:p>
    <w:p w:rsidR="00B435F8" w:rsidRPr="009855BC" w:rsidRDefault="00B435F8" w:rsidP="0092661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lang w:eastAsia="ru-RU"/>
        </w:rPr>
      </w:pPr>
      <w:r w:rsidRPr="009855BC">
        <w:rPr>
          <w:rFonts w:ascii="Liberation Serif" w:eastAsia="Times New Roman" w:hAnsi="Liberation Serif" w:cs="Times New Roman"/>
          <w:b/>
          <w:sz w:val="28"/>
          <w:lang w:eastAsia="ru-RU"/>
        </w:rPr>
        <w:t>П О С Т А Н О В Л Е Н И Е</w:t>
      </w:r>
    </w:p>
    <w:p w:rsidR="00B435F8" w:rsidRPr="009855BC" w:rsidRDefault="00B435F8" w:rsidP="00926613">
      <w:pPr>
        <w:pBdr>
          <w:top w:val="thinThickSmallGap" w:sz="24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b/>
          <w:lang w:eastAsia="ru-RU"/>
        </w:rPr>
      </w:pPr>
    </w:p>
    <w:p w:rsidR="00B435F8" w:rsidRPr="009855BC" w:rsidRDefault="00B435F8" w:rsidP="0092661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lang w:eastAsia="ru-RU"/>
        </w:rPr>
        <w:t xml:space="preserve">от </w:t>
      </w:r>
      <w:r w:rsidR="009855BC" w:rsidRPr="009855BC">
        <w:rPr>
          <w:rFonts w:ascii="Liberation Serif" w:eastAsia="Times New Roman" w:hAnsi="Liberation Serif" w:cs="Times New Roman"/>
          <w:sz w:val="28"/>
          <w:lang w:eastAsia="ru-RU"/>
        </w:rPr>
        <w:t>_</w:t>
      </w:r>
      <w:proofErr w:type="gramStart"/>
      <w:r w:rsidR="009855BC" w:rsidRPr="009855BC">
        <w:rPr>
          <w:rFonts w:ascii="Liberation Serif" w:eastAsia="Times New Roman" w:hAnsi="Liberation Serif" w:cs="Times New Roman"/>
          <w:sz w:val="28"/>
          <w:lang w:eastAsia="ru-RU"/>
        </w:rPr>
        <w:t>_</w:t>
      </w:r>
      <w:r w:rsidR="00780259" w:rsidRPr="009855BC">
        <w:rPr>
          <w:rFonts w:ascii="Liberation Serif" w:eastAsia="Times New Roman" w:hAnsi="Liberation Serif" w:cs="Times New Roman"/>
          <w:sz w:val="28"/>
          <w:lang w:eastAsia="ru-RU"/>
        </w:rPr>
        <w:t>.</w:t>
      </w:r>
      <w:r w:rsidR="009855BC" w:rsidRPr="009855BC">
        <w:rPr>
          <w:rFonts w:ascii="Liberation Serif" w:eastAsia="Times New Roman" w:hAnsi="Liberation Serif" w:cs="Times New Roman"/>
          <w:sz w:val="28"/>
          <w:lang w:eastAsia="ru-RU"/>
        </w:rPr>
        <w:t>_</w:t>
      </w:r>
      <w:proofErr w:type="gramEnd"/>
      <w:r w:rsidR="009855BC" w:rsidRPr="009855BC">
        <w:rPr>
          <w:rFonts w:ascii="Liberation Serif" w:eastAsia="Times New Roman" w:hAnsi="Liberation Serif" w:cs="Times New Roman"/>
          <w:sz w:val="28"/>
          <w:lang w:eastAsia="ru-RU"/>
        </w:rPr>
        <w:t>_</w:t>
      </w:r>
      <w:r w:rsidRPr="009855BC">
        <w:rPr>
          <w:rFonts w:ascii="Liberation Serif" w:eastAsia="Times New Roman" w:hAnsi="Liberation Serif" w:cs="Times New Roman"/>
          <w:sz w:val="28"/>
          <w:lang w:eastAsia="ru-RU"/>
        </w:rPr>
        <w:t>.20</w:t>
      </w:r>
      <w:r w:rsidR="009855BC" w:rsidRPr="009855BC">
        <w:rPr>
          <w:rFonts w:ascii="Liberation Serif" w:eastAsia="Times New Roman" w:hAnsi="Liberation Serif" w:cs="Times New Roman"/>
          <w:sz w:val="28"/>
          <w:lang w:eastAsia="ru-RU"/>
        </w:rPr>
        <w:t>__</w:t>
      </w:r>
      <w:r w:rsidRPr="009855BC">
        <w:rPr>
          <w:rFonts w:ascii="Liberation Serif" w:eastAsia="Times New Roman" w:hAnsi="Liberation Serif" w:cs="Times New Roman"/>
          <w:sz w:val="28"/>
          <w:lang w:eastAsia="ru-RU"/>
        </w:rPr>
        <w:t xml:space="preserve"> года  № </w:t>
      </w:r>
      <w:r w:rsidR="009855BC" w:rsidRPr="009855BC">
        <w:rPr>
          <w:rFonts w:ascii="Liberation Serif" w:eastAsia="Times New Roman" w:hAnsi="Liberation Serif" w:cs="Times New Roman"/>
          <w:sz w:val="28"/>
          <w:lang w:eastAsia="ru-RU"/>
        </w:rPr>
        <w:t>___</w:t>
      </w:r>
      <w:r w:rsidRPr="009855BC">
        <w:rPr>
          <w:rFonts w:ascii="Liberation Serif" w:eastAsia="Times New Roman" w:hAnsi="Liberation Serif" w:cs="Times New Roman"/>
          <w:sz w:val="28"/>
          <w:lang w:eastAsia="ru-RU"/>
        </w:rPr>
        <w:t xml:space="preserve"> </w:t>
      </w:r>
    </w:p>
    <w:p w:rsidR="00B435F8" w:rsidRPr="009855BC" w:rsidRDefault="00B435F8" w:rsidP="0092661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lang w:eastAsia="ru-RU"/>
        </w:rPr>
        <w:t xml:space="preserve">г. Камышлов </w:t>
      </w:r>
    </w:p>
    <w:p w:rsidR="001973E3" w:rsidRPr="009855BC" w:rsidRDefault="001973E3" w:rsidP="00926613">
      <w:pPr>
        <w:spacing w:after="0" w:line="240" w:lineRule="auto"/>
        <w:jc w:val="both"/>
        <w:rPr>
          <w:rFonts w:ascii="Liberation Serif" w:hAnsi="Liberation Serif" w:cs="Times New Roman"/>
          <w:sz w:val="28"/>
        </w:rPr>
      </w:pPr>
    </w:p>
    <w:p w:rsidR="00B435F8" w:rsidRPr="009855BC" w:rsidRDefault="001973E3" w:rsidP="003C4BC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r w:rsidRPr="009855BC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</w:rPr>
        <w:t xml:space="preserve">Об утверждении Порядка предоставления </w:t>
      </w:r>
      <w:r w:rsidR="00446DEF" w:rsidRPr="009855BC">
        <w:rPr>
          <w:rFonts w:ascii="Liberation Serif" w:hAnsi="Liberation Serif" w:cs="Times New Roman"/>
          <w:b/>
          <w:sz w:val="28"/>
          <w:szCs w:val="28"/>
        </w:rPr>
        <w:t>субсидий из бюджета Камышловского городского округа</w:t>
      </w:r>
      <w:r w:rsidRPr="009855BC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</w:rPr>
        <w:t xml:space="preserve"> </w:t>
      </w:r>
      <w:r w:rsidRPr="009855BC">
        <w:rPr>
          <w:rFonts w:ascii="Liberation Serif" w:hAnsi="Liberation Serif" w:cs="Times New Roman"/>
          <w:b/>
          <w:sz w:val="28"/>
          <w:szCs w:val="28"/>
        </w:rPr>
        <w:t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</w:p>
    <w:bookmarkEnd w:id="0"/>
    <w:p w:rsidR="001973E3" w:rsidRPr="009855BC" w:rsidRDefault="001973E3" w:rsidP="00926613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435F8" w:rsidRPr="009855BC" w:rsidRDefault="00B435F8" w:rsidP="00926613">
      <w:pPr>
        <w:pStyle w:val="2"/>
        <w:spacing w:before="0" w:beforeAutospacing="0" w:after="0" w:afterAutospacing="0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9855BC">
        <w:rPr>
          <w:rFonts w:ascii="Liberation Serif" w:hAnsi="Liberation Serif"/>
          <w:b w:val="0"/>
          <w:sz w:val="28"/>
          <w:szCs w:val="28"/>
        </w:rPr>
        <w:t xml:space="preserve">В соответствии со статьей 78 Бюджетного кодекса Российской Федерации,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9855BC" w:rsidRPr="009855BC">
        <w:rPr>
          <w:rFonts w:ascii="Liberation Serif" w:hAnsi="Liberation Serif"/>
          <w:b w:val="0"/>
          <w:sz w:val="28"/>
          <w:szCs w:val="28"/>
        </w:rPr>
        <w:t>постановлени</w:t>
      </w:r>
      <w:r w:rsidR="00D21CA8">
        <w:rPr>
          <w:rFonts w:ascii="Liberation Serif" w:hAnsi="Liberation Serif"/>
          <w:b w:val="0"/>
          <w:sz w:val="28"/>
          <w:szCs w:val="28"/>
        </w:rPr>
        <w:t>ем</w:t>
      </w:r>
      <w:r w:rsidR="009855BC" w:rsidRPr="009855BC">
        <w:rPr>
          <w:rFonts w:ascii="Liberation Serif" w:hAnsi="Liberation Serif"/>
          <w:b w:val="0"/>
          <w:sz w:val="28"/>
          <w:szCs w:val="28"/>
        </w:rPr>
        <w:t xml:space="preserve">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9855BC">
        <w:rPr>
          <w:rFonts w:ascii="Liberation Serif" w:hAnsi="Liberation Serif"/>
          <w:b w:val="0"/>
          <w:sz w:val="28"/>
          <w:szCs w:val="28"/>
        </w:rPr>
        <w:t xml:space="preserve">в целях реализации принципа обеспечения доступа граждан Камышловского городского округа к информации о деятельности органов местного самоуправления Камышловского городского округа, принимая во внимание законодательную обязанность опубликования нормативно-правовых актов и иной официальной информации, </w:t>
      </w:r>
      <w:r w:rsidRPr="009855BC">
        <w:rPr>
          <w:rFonts w:ascii="Liberation Serif" w:hAnsi="Liberation Serif"/>
          <w:b w:val="0"/>
          <w:color w:val="000000"/>
          <w:sz w:val="28"/>
          <w:szCs w:val="28"/>
        </w:rPr>
        <w:t xml:space="preserve">руководствуясь Уставом Камышловского городского округа, </w:t>
      </w:r>
      <w:r w:rsidR="009855BC" w:rsidRPr="009855BC">
        <w:rPr>
          <w:rFonts w:ascii="Liberation Serif" w:hAnsi="Liberation Serif"/>
          <w:b w:val="0"/>
          <w:color w:val="000000"/>
          <w:sz w:val="28"/>
          <w:szCs w:val="28"/>
        </w:rPr>
        <w:t xml:space="preserve">администрация </w:t>
      </w:r>
      <w:r w:rsidRPr="009855BC">
        <w:rPr>
          <w:rFonts w:ascii="Liberation Serif" w:hAnsi="Liberation Serif"/>
          <w:b w:val="0"/>
          <w:color w:val="000000"/>
          <w:sz w:val="28"/>
          <w:szCs w:val="28"/>
        </w:rPr>
        <w:t>Камышловского городского округа</w:t>
      </w:r>
      <w:r w:rsidR="00D21CA8">
        <w:rPr>
          <w:rFonts w:ascii="Liberation Serif" w:hAnsi="Liberation Serif"/>
          <w:b w:val="0"/>
          <w:color w:val="000000"/>
          <w:sz w:val="28"/>
          <w:szCs w:val="28"/>
        </w:rPr>
        <w:t>,</w:t>
      </w:r>
      <w:r w:rsidRPr="009855BC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</w:p>
    <w:p w:rsidR="00B435F8" w:rsidRPr="009855BC" w:rsidRDefault="00B435F8" w:rsidP="00926613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ПОСТАНОВЛ</w:t>
      </w:r>
      <w:r w:rsidR="009855BC" w:rsidRPr="009855BC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ЯЕТ</w:t>
      </w:r>
      <w:r w:rsidRPr="009855BC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:</w:t>
      </w:r>
    </w:p>
    <w:p w:rsidR="00B435F8" w:rsidRPr="009855BC" w:rsidRDefault="00B435F8" w:rsidP="00D21CA8">
      <w:pPr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Утвердить </w:t>
      </w:r>
      <w:r w:rsidR="001973E3" w:rsidRPr="009855BC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Порядок предоставления </w:t>
      </w:r>
      <w:r w:rsidR="00446DEF" w:rsidRPr="009855BC">
        <w:rPr>
          <w:rFonts w:ascii="Liberation Serif" w:hAnsi="Liberation Serif" w:cs="Times New Roman"/>
          <w:sz w:val="28"/>
          <w:szCs w:val="28"/>
        </w:rPr>
        <w:t>субсидий из бюджета Камышловского городского округа</w:t>
      </w:r>
      <w:r w:rsidR="001973E3" w:rsidRPr="009855BC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</w:t>
      </w:r>
      <w:r w:rsidR="001973E3" w:rsidRPr="009855BC">
        <w:rPr>
          <w:rFonts w:ascii="Liberation Serif" w:hAnsi="Liberation Serif" w:cs="Times New Roman"/>
          <w:sz w:val="28"/>
          <w:szCs w:val="28"/>
        </w:rPr>
        <w:t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  <w:r w:rsidR="009855BC" w:rsidRPr="009855BC">
        <w:rPr>
          <w:rFonts w:ascii="Liberation Serif" w:hAnsi="Liberation Serif" w:cs="Times New Roman"/>
          <w:sz w:val="28"/>
          <w:szCs w:val="28"/>
        </w:rPr>
        <w:t xml:space="preserve"> (прилагается)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435F8" w:rsidRPr="009855BC" w:rsidRDefault="00B435F8" w:rsidP="00D21CA8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в газете «Камышловские известия» и разместить на официальном сайте Камышловского городского округа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2D48EB" w:rsidRPr="002D48EB" w:rsidRDefault="009855BC" w:rsidP="00D21CA8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Постановлени</w:t>
      </w:r>
      <w:r w:rsidR="00A060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</w:t>
      </w: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0B16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администрации</w:t>
      </w: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Камыш</w:t>
      </w:r>
      <w:r w:rsidR="000B16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ловского городского округа от 25</w:t>
      </w: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.0</w:t>
      </w:r>
      <w:r w:rsidR="000B16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.20</w:t>
      </w:r>
      <w:r w:rsidR="000B16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21</w:t>
      </w: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года № </w:t>
      </w:r>
      <w:r w:rsidR="000B16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</w:t>
      </w: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8 </w:t>
      </w:r>
      <w:r w:rsidR="00D21CA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D21CA8" w:rsidRPr="00C20E4E">
        <w:rPr>
          <w:rFonts w:ascii="Times New Roman" w:hAnsi="Times New Roman" w:cs="Times New Roman"/>
          <w:sz w:val="28"/>
          <w:szCs w:val="28"/>
        </w:rPr>
        <w:t>Порядк</w:t>
      </w:r>
      <w:r w:rsidR="00D21CA8">
        <w:rPr>
          <w:rFonts w:ascii="Times New Roman" w:hAnsi="Times New Roman" w:cs="Times New Roman"/>
          <w:sz w:val="28"/>
          <w:szCs w:val="28"/>
        </w:rPr>
        <w:t>а</w:t>
      </w:r>
      <w:r w:rsidR="00D21CA8" w:rsidRPr="00C20E4E">
        <w:rPr>
          <w:rFonts w:ascii="Times New Roman" w:hAnsi="Times New Roman" w:cs="Times New Roman"/>
          <w:sz w:val="28"/>
          <w:szCs w:val="28"/>
        </w:rPr>
        <w:t xml:space="preserve"> </w:t>
      </w:r>
      <w:r w:rsidR="000B16DF" w:rsidRPr="009855BC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предоставления </w:t>
      </w:r>
      <w:r w:rsidR="000B16DF" w:rsidRPr="009855BC">
        <w:rPr>
          <w:rFonts w:ascii="Liberation Serif" w:hAnsi="Liberation Serif" w:cs="Times New Roman"/>
          <w:sz w:val="28"/>
          <w:szCs w:val="28"/>
        </w:rPr>
        <w:t>субсидий из бюджета Камышловского городского округа</w:t>
      </w:r>
      <w:r w:rsidR="000B16DF" w:rsidRPr="009855BC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</w:t>
      </w:r>
      <w:r w:rsidR="000B16DF" w:rsidRPr="009855BC">
        <w:rPr>
          <w:rFonts w:ascii="Liberation Serif" w:hAnsi="Liberation Serif" w:cs="Times New Roman"/>
          <w:sz w:val="28"/>
          <w:szCs w:val="28"/>
        </w:rPr>
        <w:t xml:space="preserve">в целях возмещения затрат по официальному опубликованию муниципальных правовых актов и иной </w:t>
      </w:r>
    </w:p>
    <w:p w:rsidR="009855BC" w:rsidRPr="009855BC" w:rsidRDefault="000B16DF" w:rsidP="002D48EB">
      <w:pPr>
        <w:shd w:val="clear" w:color="auto" w:fill="FFFFFF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855BC">
        <w:rPr>
          <w:rFonts w:ascii="Liberation Serif" w:hAnsi="Liberation Serif" w:cs="Times New Roman"/>
          <w:sz w:val="28"/>
          <w:szCs w:val="28"/>
        </w:rPr>
        <w:lastRenderedPageBreak/>
        <w:t>официальной информации органов местного самоуправления Камышловского городского округа</w:t>
      </w:r>
      <w:r w:rsidR="00D21CA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="009855BC"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считать утратившими силу.</w:t>
      </w:r>
    </w:p>
    <w:p w:rsidR="00B435F8" w:rsidRPr="009855BC" w:rsidRDefault="00B435F8" w:rsidP="00D21CA8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B435F8" w:rsidRPr="009855BC" w:rsidRDefault="00B435F8" w:rsidP="00926613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B435F8" w:rsidRDefault="00B435F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Pr="009855BC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B435F8" w:rsidRDefault="009855BC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</w:t>
      </w:r>
      <w:r w:rsidR="00780259"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лав</w:t>
      </w: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 </w:t>
      </w:r>
      <w:r w:rsidR="00780259"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Камышловского городского округа              </w:t>
      </w: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</w:t>
      </w:r>
      <w:r w:rsidR="00780259"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А.В. Половников</w:t>
      </w:r>
      <w:r w:rsidR="00B435F8"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B16DF" w:rsidRDefault="000B16DF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B16DF" w:rsidRDefault="000B16DF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B16DF" w:rsidRDefault="000B16DF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B16DF" w:rsidRDefault="000B16DF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E14880" w:rsidRDefault="00E14880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E14880" w:rsidRDefault="00E14880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E14880" w:rsidRDefault="00E14880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882952" w:rsidRPr="009855BC" w:rsidRDefault="00780259" w:rsidP="00FA2FAA">
      <w:pPr>
        <w:pStyle w:val="ConsPlusNormal"/>
        <w:ind w:firstLine="4536"/>
        <w:outlineLvl w:val="0"/>
        <w:rPr>
          <w:rFonts w:ascii="Liberation Serif" w:hAnsi="Liberation Serif" w:cs="Times New Roman"/>
          <w:b/>
          <w:sz w:val="28"/>
          <w:szCs w:val="28"/>
        </w:rPr>
      </w:pPr>
      <w:r w:rsidRPr="009855BC">
        <w:rPr>
          <w:rFonts w:ascii="Liberation Serif" w:hAnsi="Liberation Serif" w:cs="Times New Roman"/>
          <w:b/>
          <w:sz w:val="28"/>
          <w:szCs w:val="28"/>
        </w:rPr>
        <w:lastRenderedPageBreak/>
        <w:t>УТВЕРЖДЕН</w:t>
      </w:r>
    </w:p>
    <w:p w:rsidR="00882952" w:rsidRPr="009855BC" w:rsidRDefault="00780259" w:rsidP="00FA2FAA">
      <w:pPr>
        <w:pStyle w:val="ConsPlusNormal"/>
        <w:ind w:firstLine="4536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п</w:t>
      </w:r>
      <w:r w:rsidR="00882952" w:rsidRPr="009855BC">
        <w:rPr>
          <w:rFonts w:ascii="Liberation Serif" w:hAnsi="Liberation Serif" w:cs="Times New Roman"/>
          <w:sz w:val="28"/>
          <w:szCs w:val="28"/>
        </w:rPr>
        <w:t xml:space="preserve">остановлением </w:t>
      </w:r>
      <w:r w:rsidR="009855BC" w:rsidRPr="009855BC">
        <w:rPr>
          <w:rFonts w:ascii="Liberation Serif" w:hAnsi="Liberation Serif" w:cs="Times New Roman"/>
          <w:sz w:val="28"/>
          <w:szCs w:val="28"/>
        </w:rPr>
        <w:t>администрации</w:t>
      </w:r>
    </w:p>
    <w:p w:rsidR="00882952" w:rsidRPr="009855BC" w:rsidRDefault="00C35330" w:rsidP="00FA2FAA">
      <w:pPr>
        <w:pStyle w:val="ConsPlusNormal"/>
        <w:ind w:firstLine="4536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Камышловского </w:t>
      </w:r>
      <w:r w:rsidR="00882952" w:rsidRPr="009855BC">
        <w:rPr>
          <w:rFonts w:ascii="Liberation Serif" w:hAnsi="Liberation Serif" w:cs="Times New Roman"/>
          <w:sz w:val="28"/>
          <w:szCs w:val="28"/>
        </w:rPr>
        <w:t>городского округа</w:t>
      </w:r>
    </w:p>
    <w:p w:rsidR="00882952" w:rsidRPr="009855BC" w:rsidRDefault="00882952" w:rsidP="00FA2FAA">
      <w:pPr>
        <w:pStyle w:val="ConsPlusNormal"/>
        <w:ind w:firstLine="4536"/>
        <w:rPr>
          <w:rFonts w:ascii="Liberation Serif" w:hAnsi="Liberation Serif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от </w:t>
      </w:r>
      <w:r w:rsidR="009855BC" w:rsidRPr="009855BC">
        <w:rPr>
          <w:rFonts w:ascii="Liberation Serif" w:hAnsi="Liberation Serif" w:cs="Times New Roman"/>
          <w:sz w:val="28"/>
          <w:szCs w:val="28"/>
        </w:rPr>
        <w:t>_</w:t>
      </w:r>
      <w:proofErr w:type="gramStart"/>
      <w:r w:rsidR="009855BC" w:rsidRPr="009855BC">
        <w:rPr>
          <w:rFonts w:ascii="Liberation Serif" w:hAnsi="Liberation Serif" w:cs="Times New Roman"/>
          <w:sz w:val="28"/>
          <w:szCs w:val="28"/>
        </w:rPr>
        <w:t>_</w:t>
      </w:r>
      <w:r w:rsidR="00780259" w:rsidRPr="009855BC">
        <w:rPr>
          <w:rFonts w:ascii="Liberation Serif" w:hAnsi="Liberation Serif" w:cs="Times New Roman"/>
          <w:sz w:val="28"/>
          <w:szCs w:val="28"/>
        </w:rPr>
        <w:t>.</w:t>
      </w:r>
      <w:r w:rsidR="009855BC" w:rsidRPr="009855BC">
        <w:rPr>
          <w:rFonts w:ascii="Liberation Serif" w:hAnsi="Liberation Serif" w:cs="Times New Roman"/>
          <w:sz w:val="28"/>
          <w:szCs w:val="28"/>
        </w:rPr>
        <w:t>_</w:t>
      </w:r>
      <w:proofErr w:type="gramEnd"/>
      <w:r w:rsidR="009855BC" w:rsidRPr="009855BC">
        <w:rPr>
          <w:rFonts w:ascii="Liberation Serif" w:hAnsi="Liberation Serif" w:cs="Times New Roman"/>
          <w:sz w:val="28"/>
          <w:szCs w:val="28"/>
        </w:rPr>
        <w:t>_</w:t>
      </w:r>
      <w:r w:rsidR="00780259" w:rsidRPr="009855BC">
        <w:rPr>
          <w:rFonts w:ascii="Liberation Serif" w:hAnsi="Liberation Serif" w:cs="Times New Roman"/>
          <w:sz w:val="28"/>
          <w:szCs w:val="28"/>
        </w:rPr>
        <w:t>.20</w:t>
      </w:r>
      <w:r w:rsidR="009855BC" w:rsidRPr="009855BC">
        <w:rPr>
          <w:rFonts w:ascii="Liberation Serif" w:hAnsi="Liberation Serif" w:cs="Times New Roman"/>
          <w:sz w:val="28"/>
          <w:szCs w:val="28"/>
        </w:rPr>
        <w:t>__</w:t>
      </w:r>
      <w:r w:rsidR="00780259" w:rsidRPr="009855BC">
        <w:rPr>
          <w:rFonts w:ascii="Liberation Serif" w:hAnsi="Liberation Serif" w:cs="Times New Roman"/>
          <w:sz w:val="28"/>
          <w:szCs w:val="28"/>
        </w:rPr>
        <w:t xml:space="preserve"> года  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</w:t>
      </w:r>
      <w:r w:rsidR="001973E3" w:rsidRPr="009855BC">
        <w:rPr>
          <w:rFonts w:ascii="Liberation Serif" w:hAnsi="Liberation Serif" w:cs="Times New Roman"/>
          <w:sz w:val="28"/>
          <w:szCs w:val="28"/>
        </w:rPr>
        <w:t>№</w:t>
      </w:r>
      <w:r w:rsidRPr="009855BC">
        <w:rPr>
          <w:rFonts w:ascii="Liberation Serif" w:hAnsi="Liberation Serif"/>
        </w:rPr>
        <w:t xml:space="preserve"> </w:t>
      </w:r>
      <w:r w:rsidR="00780259" w:rsidRPr="009855BC">
        <w:rPr>
          <w:rFonts w:ascii="Liberation Serif" w:hAnsi="Liberation Serif"/>
        </w:rPr>
        <w:t xml:space="preserve"> </w:t>
      </w:r>
      <w:r w:rsidR="009855BC" w:rsidRPr="009855BC">
        <w:rPr>
          <w:rFonts w:ascii="Liberation Serif" w:hAnsi="Liberation Serif"/>
        </w:rPr>
        <w:t>____</w:t>
      </w:r>
      <w:r w:rsidR="00C35330" w:rsidRPr="009855BC">
        <w:rPr>
          <w:rFonts w:ascii="Liberation Serif" w:hAnsi="Liberation Serif" w:cs="Times New Roman"/>
          <w:sz w:val="28"/>
          <w:szCs w:val="28"/>
        </w:rPr>
        <w:t xml:space="preserve">    </w:t>
      </w:r>
      <w:r w:rsidR="00C35330" w:rsidRPr="009855BC">
        <w:rPr>
          <w:rFonts w:ascii="Liberation Serif" w:hAnsi="Liberation Serif"/>
        </w:rPr>
        <w:t xml:space="preserve">         </w:t>
      </w:r>
    </w:p>
    <w:p w:rsidR="0046650B" w:rsidRPr="009855BC" w:rsidRDefault="0046650B" w:rsidP="00926613">
      <w:pPr>
        <w:pStyle w:val="ConsPlusNormal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bookmarkStart w:id="1" w:name="P32"/>
      <w:bookmarkEnd w:id="1"/>
    </w:p>
    <w:p w:rsidR="001973E3" w:rsidRPr="009855BC" w:rsidRDefault="00D21CA8" w:rsidP="00926613">
      <w:pPr>
        <w:pStyle w:val="ConsPlusNormal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ПОРЯДОК</w:t>
      </w:r>
      <w:r w:rsidR="001973E3" w:rsidRPr="009855BC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</w:t>
      </w:r>
    </w:p>
    <w:p w:rsidR="00882952" w:rsidRDefault="001973E3" w:rsidP="00926613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855BC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446DEF" w:rsidRPr="009855BC">
        <w:rPr>
          <w:rFonts w:ascii="Liberation Serif" w:hAnsi="Liberation Serif" w:cs="Times New Roman"/>
          <w:b/>
          <w:sz w:val="28"/>
          <w:szCs w:val="28"/>
        </w:rPr>
        <w:t xml:space="preserve">субсидий из бюджета Камышловского городского округа </w:t>
      </w:r>
      <w:r w:rsidRPr="009855BC">
        <w:rPr>
          <w:rFonts w:ascii="Liberation Serif" w:hAnsi="Liberation Serif" w:cs="Times New Roman"/>
          <w:b/>
          <w:sz w:val="28"/>
          <w:szCs w:val="28"/>
        </w:rPr>
        <w:t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</w:p>
    <w:p w:rsidR="009855BC" w:rsidRDefault="009855BC" w:rsidP="0037629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2133D1" w:rsidRPr="002133D1" w:rsidRDefault="002133D1" w:rsidP="002133D1">
      <w:pPr>
        <w:pStyle w:val="ConsPlusNormal"/>
        <w:numPr>
          <w:ilvl w:val="0"/>
          <w:numId w:val="7"/>
        </w:numPr>
        <w:tabs>
          <w:tab w:val="left" w:pos="851"/>
        </w:tabs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33D1">
        <w:rPr>
          <w:rFonts w:ascii="Liberation Serif" w:hAnsi="Liberation Serif" w:cs="Times New Roman"/>
          <w:b/>
          <w:sz w:val="28"/>
          <w:szCs w:val="28"/>
        </w:rPr>
        <w:t>Общие положения</w:t>
      </w:r>
    </w:p>
    <w:p w:rsidR="00882952" w:rsidRPr="00376294" w:rsidRDefault="005D6703" w:rsidP="005D6703">
      <w:pPr>
        <w:pStyle w:val="ConsPlusNormal"/>
        <w:tabs>
          <w:tab w:val="left" w:pos="851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376294">
        <w:rPr>
          <w:rFonts w:ascii="Liberation Serif" w:hAnsi="Liberation Serif" w:cs="Times New Roman"/>
          <w:sz w:val="28"/>
          <w:szCs w:val="28"/>
        </w:rPr>
        <w:t xml:space="preserve"> </w:t>
      </w:r>
      <w:r w:rsidR="00376294" w:rsidRPr="00376294">
        <w:rPr>
          <w:rFonts w:ascii="Liberation Serif" w:hAnsi="Liberation Serif" w:cs="Times New Roman"/>
          <w:sz w:val="28"/>
          <w:szCs w:val="28"/>
        </w:rPr>
        <w:t>Н</w:t>
      </w:r>
      <w:r w:rsidR="00882952" w:rsidRPr="00376294">
        <w:rPr>
          <w:rFonts w:ascii="Liberation Serif" w:hAnsi="Liberation Serif" w:cs="Times New Roman"/>
          <w:sz w:val="28"/>
          <w:szCs w:val="28"/>
        </w:rPr>
        <w:t xml:space="preserve">астоящий Порядок разработан в соответствии со </w:t>
      </w:r>
      <w:hyperlink r:id="rId9" w:history="1">
        <w:r w:rsidR="00882952" w:rsidRPr="00376294">
          <w:rPr>
            <w:rFonts w:ascii="Liberation Serif" w:hAnsi="Liberation Serif" w:cs="Times New Roman"/>
            <w:sz w:val="28"/>
            <w:szCs w:val="28"/>
          </w:rPr>
          <w:t>статьей 78</w:t>
        </w:r>
      </w:hyperlink>
      <w:r w:rsidR="00882952" w:rsidRPr="00376294">
        <w:rPr>
          <w:rFonts w:ascii="Liberation Serif" w:hAnsi="Liberation Serif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882952" w:rsidRPr="00376294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="00882952" w:rsidRPr="00376294">
        <w:rPr>
          <w:rFonts w:ascii="Liberation Serif" w:hAnsi="Liberation Serif" w:cs="Times New Roman"/>
          <w:sz w:val="28"/>
          <w:szCs w:val="28"/>
        </w:rPr>
        <w:t xml:space="preserve"> от 09 февраля 2009 года </w:t>
      </w:r>
      <w:r w:rsidR="00022C83" w:rsidRPr="00376294">
        <w:rPr>
          <w:rFonts w:ascii="Liberation Serif" w:hAnsi="Liberation Serif" w:cs="Times New Roman"/>
          <w:sz w:val="28"/>
          <w:szCs w:val="28"/>
        </w:rPr>
        <w:t>№</w:t>
      </w:r>
      <w:r w:rsidR="00882952" w:rsidRPr="00376294">
        <w:rPr>
          <w:rFonts w:ascii="Liberation Serif" w:hAnsi="Liberation Serif" w:cs="Times New Roman"/>
          <w:sz w:val="28"/>
          <w:szCs w:val="28"/>
        </w:rPr>
        <w:t xml:space="preserve"> 8-ФЗ </w:t>
      </w:r>
      <w:r w:rsidR="00022C83" w:rsidRPr="00376294">
        <w:rPr>
          <w:rFonts w:ascii="Liberation Serif" w:hAnsi="Liberation Serif" w:cs="Times New Roman"/>
          <w:sz w:val="28"/>
          <w:szCs w:val="28"/>
        </w:rPr>
        <w:t>«</w:t>
      </w:r>
      <w:r w:rsidR="00882952" w:rsidRPr="00376294">
        <w:rPr>
          <w:rFonts w:ascii="Liberation Serif" w:hAnsi="Liberation Serif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22C83" w:rsidRPr="00376294">
        <w:rPr>
          <w:rFonts w:ascii="Liberation Serif" w:hAnsi="Liberation Serif" w:cs="Times New Roman"/>
          <w:sz w:val="28"/>
          <w:szCs w:val="28"/>
        </w:rPr>
        <w:t>»</w:t>
      </w:r>
      <w:r w:rsidR="00882952" w:rsidRPr="00376294">
        <w:rPr>
          <w:rFonts w:ascii="Liberation Serif" w:hAnsi="Liberation Serif" w:cs="Times New Roman"/>
          <w:sz w:val="28"/>
          <w:szCs w:val="28"/>
        </w:rPr>
        <w:t xml:space="preserve">, </w:t>
      </w:r>
      <w:hyperlink r:id="rId11" w:history="1">
        <w:r w:rsidR="00882952" w:rsidRPr="00376294">
          <w:rPr>
            <w:rFonts w:ascii="Liberation Serif" w:hAnsi="Liberation Serif" w:cs="Times New Roman"/>
            <w:sz w:val="28"/>
            <w:szCs w:val="28"/>
          </w:rPr>
          <w:t>подпунктом 7 статьи 17</w:t>
        </w:r>
      </w:hyperlink>
      <w:r w:rsidR="00882952" w:rsidRPr="00376294">
        <w:rPr>
          <w:rFonts w:ascii="Liberation Serif" w:hAnsi="Liberation Serif" w:cs="Times New Roman"/>
          <w:sz w:val="28"/>
          <w:szCs w:val="28"/>
        </w:rPr>
        <w:t xml:space="preserve"> Федерального закона от 06 октября 2003 года </w:t>
      </w:r>
      <w:r w:rsidR="00022C83" w:rsidRPr="00376294">
        <w:rPr>
          <w:rFonts w:ascii="Liberation Serif" w:hAnsi="Liberation Serif" w:cs="Times New Roman"/>
          <w:sz w:val="28"/>
          <w:szCs w:val="28"/>
        </w:rPr>
        <w:t>№</w:t>
      </w:r>
      <w:r w:rsidR="00882952" w:rsidRPr="00376294">
        <w:rPr>
          <w:rFonts w:ascii="Liberation Serif" w:hAnsi="Liberation Serif" w:cs="Times New Roman"/>
          <w:sz w:val="28"/>
          <w:szCs w:val="28"/>
        </w:rPr>
        <w:t xml:space="preserve"> 131-ФЗ </w:t>
      </w:r>
      <w:r w:rsidR="00022C83" w:rsidRPr="00376294">
        <w:rPr>
          <w:rFonts w:ascii="Liberation Serif" w:hAnsi="Liberation Serif" w:cs="Times New Roman"/>
          <w:sz w:val="28"/>
          <w:szCs w:val="28"/>
        </w:rPr>
        <w:t>«</w:t>
      </w:r>
      <w:r w:rsidR="00882952" w:rsidRPr="00376294">
        <w:rPr>
          <w:rFonts w:ascii="Liberation Serif" w:hAnsi="Liberation Serif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2C83" w:rsidRPr="00376294">
        <w:rPr>
          <w:rFonts w:ascii="Liberation Serif" w:hAnsi="Liberation Serif" w:cs="Times New Roman"/>
          <w:sz w:val="28"/>
          <w:szCs w:val="28"/>
        </w:rPr>
        <w:t>»</w:t>
      </w:r>
      <w:r w:rsidR="00D21CA8" w:rsidRPr="00376294">
        <w:rPr>
          <w:rFonts w:ascii="Liberation Serif" w:hAnsi="Liberation Serif" w:cs="Times New Roman"/>
          <w:sz w:val="28"/>
          <w:szCs w:val="28"/>
        </w:rPr>
        <w:t>, постановлени</w:t>
      </w:r>
      <w:r w:rsidR="00D21CA8" w:rsidRPr="00376294">
        <w:rPr>
          <w:rFonts w:ascii="Liberation Serif" w:hAnsi="Liberation Serif"/>
          <w:sz w:val="28"/>
          <w:szCs w:val="28"/>
        </w:rPr>
        <w:t>ем</w:t>
      </w:r>
      <w:r w:rsidR="00D21CA8" w:rsidRPr="00376294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18.09.2020 года № 1492 «</w:t>
      </w:r>
      <w:r w:rsidR="00D21CA8" w:rsidRPr="00376294">
        <w:rPr>
          <w:rFonts w:ascii="Liberation Serif" w:hAnsi="Liberation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21CA8" w:rsidRPr="00376294">
        <w:rPr>
          <w:rFonts w:ascii="Liberation Serif" w:hAnsi="Liberation Serif" w:cs="Times New Roman"/>
          <w:sz w:val="28"/>
          <w:szCs w:val="28"/>
        </w:rPr>
        <w:t>»</w:t>
      </w:r>
      <w:r w:rsidR="00C361B7" w:rsidRPr="00376294">
        <w:rPr>
          <w:rFonts w:ascii="Liberation Serif" w:hAnsi="Liberation Serif" w:cs="Times New Roman"/>
          <w:sz w:val="28"/>
          <w:szCs w:val="28"/>
        </w:rPr>
        <w:t>, статьей 46 Устава Камышловского городского округа, решением Думы Камышловского городского округа от 08.12.2005 года № 386 «</w:t>
      </w:r>
      <w:r w:rsidR="00E14880">
        <w:rPr>
          <w:rFonts w:ascii="Liberation Serif" w:hAnsi="Liberation Serif" w:cs="Times New Roman"/>
          <w:sz w:val="28"/>
          <w:szCs w:val="28"/>
        </w:rPr>
        <w:t>О</w:t>
      </w:r>
      <w:r w:rsidR="00C361B7" w:rsidRPr="00376294">
        <w:rPr>
          <w:rFonts w:ascii="Liberation Serif" w:hAnsi="Liberation Serif" w:cs="Times New Roman"/>
          <w:sz w:val="28"/>
          <w:szCs w:val="28"/>
        </w:rPr>
        <w:t>б определении печатного средства массовой информации для официального опубликования муниципальных нормативных правовых Камышловского городского округа»</w:t>
      </w:r>
      <w:r w:rsidR="00882952" w:rsidRPr="00376294">
        <w:rPr>
          <w:rFonts w:ascii="Liberation Serif" w:hAnsi="Liberation Serif" w:cs="Times New Roman"/>
          <w:sz w:val="28"/>
          <w:szCs w:val="28"/>
        </w:rPr>
        <w:t>.</w:t>
      </w:r>
    </w:p>
    <w:p w:rsidR="00376294" w:rsidRPr="009855BC" w:rsidRDefault="00376294" w:rsidP="005D6703">
      <w:pPr>
        <w:pStyle w:val="ConsPlusNormal"/>
        <w:numPr>
          <w:ilvl w:val="0"/>
          <w:numId w:val="7"/>
        </w:numPr>
        <w:tabs>
          <w:tab w:val="left" w:pos="851"/>
        </w:tabs>
        <w:ind w:left="0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Настоящий Порядок определяет </w:t>
      </w:r>
      <w:r w:rsidR="00F84E1C">
        <w:rPr>
          <w:rFonts w:ascii="Liberation Serif" w:hAnsi="Liberation Serif" w:cs="Times New Roman"/>
          <w:sz w:val="28"/>
          <w:szCs w:val="28"/>
        </w:rPr>
        <w:t>условия и порядок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предоставления субсидий </w:t>
      </w:r>
      <w:r>
        <w:rPr>
          <w:rFonts w:ascii="Liberation Serif" w:hAnsi="Liberation Serif" w:cs="Times New Roman"/>
          <w:sz w:val="28"/>
          <w:szCs w:val="28"/>
        </w:rPr>
        <w:t>автономной некоммерческой организации «Редакция газеты «Камышловские известия»</w:t>
      </w:r>
      <w:r w:rsidR="001B55AC">
        <w:rPr>
          <w:rFonts w:ascii="Liberation Serif" w:hAnsi="Liberation Serif" w:cs="Times New Roman"/>
          <w:sz w:val="28"/>
          <w:szCs w:val="28"/>
        </w:rPr>
        <w:t xml:space="preserve"> (далее – получатель субсидии)</w:t>
      </w:r>
      <w:r w:rsidRPr="009855BC">
        <w:rPr>
          <w:rFonts w:ascii="Liberation Serif" w:hAnsi="Liberation Serif" w:cs="Times New Roman"/>
          <w:sz w:val="28"/>
          <w:szCs w:val="28"/>
        </w:rPr>
        <w:t>, в целях официально</w:t>
      </w:r>
      <w:r w:rsidR="005D6F51">
        <w:rPr>
          <w:rFonts w:ascii="Liberation Serif" w:hAnsi="Liberation Serif" w:cs="Times New Roman"/>
          <w:sz w:val="28"/>
          <w:szCs w:val="28"/>
        </w:rPr>
        <w:t>го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опубликовани</w:t>
      </w:r>
      <w:r w:rsidR="005D6F51">
        <w:rPr>
          <w:rFonts w:ascii="Liberation Serif" w:hAnsi="Liberation Serif" w:cs="Times New Roman"/>
          <w:sz w:val="28"/>
          <w:szCs w:val="28"/>
        </w:rPr>
        <w:t>я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муниципальных правовых актов и иной официальной информации органов местного самоуправления Камышловского городского округа в периодических печ</w:t>
      </w:r>
      <w:r>
        <w:rPr>
          <w:rFonts w:ascii="Liberation Serif" w:hAnsi="Liberation Serif" w:cs="Times New Roman"/>
          <w:sz w:val="28"/>
          <w:szCs w:val="28"/>
        </w:rPr>
        <w:t>а</w:t>
      </w:r>
      <w:r w:rsidRPr="009855BC">
        <w:rPr>
          <w:rFonts w:ascii="Liberation Serif" w:hAnsi="Liberation Serif" w:cs="Times New Roman"/>
          <w:sz w:val="28"/>
          <w:szCs w:val="28"/>
        </w:rPr>
        <w:t>тных изданиях, распространяемых на территории Камышловского городского округа (далее – субсидии)</w:t>
      </w:r>
      <w:r w:rsidR="005D6F51">
        <w:rPr>
          <w:rFonts w:ascii="Liberation Serif" w:hAnsi="Liberation Serif" w:cs="Times New Roman"/>
          <w:sz w:val="28"/>
          <w:szCs w:val="28"/>
        </w:rPr>
        <w:t xml:space="preserve"> по муниципальной подпрограмме «Информационное обеспечение деятельности органов местного самоуправления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</w:t>
      </w:r>
      <w:r w:rsidRPr="009855BC">
        <w:rPr>
          <w:rFonts w:ascii="Liberation Serif" w:hAnsi="Liberation Serif" w:cs="Times New Roman"/>
          <w:sz w:val="28"/>
          <w:szCs w:val="28"/>
        </w:rPr>
        <w:t>.</w:t>
      </w:r>
    </w:p>
    <w:p w:rsidR="00882952" w:rsidRPr="009855BC" w:rsidRDefault="00882952" w:rsidP="005D6703">
      <w:pPr>
        <w:pStyle w:val="ConsPlusNormal"/>
        <w:tabs>
          <w:tab w:val="left" w:pos="851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3. Предоставление </w:t>
      </w:r>
      <w:r w:rsidR="00ED4816" w:rsidRPr="009855BC">
        <w:rPr>
          <w:rFonts w:ascii="Liberation Serif" w:hAnsi="Liberation Serif" w:cs="Times New Roman"/>
          <w:sz w:val="28"/>
          <w:szCs w:val="28"/>
        </w:rPr>
        <w:t>субсидии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осуществляется за счет средств бюджета </w:t>
      </w:r>
      <w:r w:rsidR="00F57251" w:rsidRPr="009855BC">
        <w:rPr>
          <w:rFonts w:ascii="Liberation Serif" w:hAnsi="Liberation Serif" w:cs="Times New Roman"/>
          <w:sz w:val="28"/>
          <w:szCs w:val="28"/>
        </w:rPr>
        <w:t xml:space="preserve">Камышловского городского округа </w:t>
      </w:r>
      <w:r w:rsidRPr="009855BC">
        <w:rPr>
          <w:rFonts w:ascii="Liberation Serif" w:hAnsi="Liberation Serif" w:cs="Times New Roman"/>
          <w:sz w:val="28"/>
          <w:szCs w:val="28"/>
        </w:rPr>
        <w:t xml:space="preserve">в соответствии с решением Думы </w:t>
      </w:r>
      <w:r w:rsidR="00C35330" w:rsidRPr="009855BC">
        <w:rPr>
          <w:rFonts w:ascii="Liberation Serif" w:hAnsi="Liberation Serif" w:cs="Times New Roman"/>
          <w:sz w:val="28"/>
          <w:szCs w:val="28"/>
        </w:rPr>
        <w:t xml:space="preserve">Камышловского </w:t>
      </w:r>
      <w:r w:rsidRPr="009855BC">
        <w:rPr>
          <w:rFonts w:ascii="Liberation Serif" w:hAnsi="Liberation Serif" w:cs="Times New Roman"/>
          <w:sz w:val="28"/>
          <w:szCs w:val="28"/>
        </w:rPr>
        <w:t xml:space="preserve">городского округа о бюджете </w:t>
      </w:r>
      <w:r w:rsidR="00C35330" w:rsidRPr="009855BC">
        <w:rPr>
          <w:rFonts w:ascii="Liberation Serif" w:hAnsi="Liberation Serif" w:cs="Times New Roman"/>
          <w:sz w:val="28"/>
          <w:szCs w:val="28"/>
        </w:rPr>
        <w:t>Камышловского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городского округа на соответствующий год в пределах утвержденных бюджетных </w:t>
      </w:r>
      <w:r w:rsidRPr="009855BC">
        <w:rPr>
          <w:rFonts w:ascii="Liberation Serif" w:hAnsi="Liberation Serif" w:cs="Times New Roman"/>
          <w:sz w:val="28"/>
          <w:szCs w:val="28"/>
        </w:rPr>
        <w:lastRenderedPageBreak/>
        <w:t xml:space="preserve">ассигнований и лимитов бюджетных обязательств на </w:t>
      </w:r>
      <w:r w:rsidR="00F84E1C" w:rsidRPr="009855BC">
        <w:rPr>
          <w:rFonts w:ascii="Liberation Serif" w:hAnsi="Liberation Serif" w:cs="Times New Roman"/>
          <w:sz w:val="28"/>
          <w:szCs w:val="28"/>
        </w:rPr>
        <w:t>печатные средства массовой информации</w:t>
      </w:r>
      <w:r w:rsidRPr="009855BC">
        <w:rPr>
          <w:rFonts w:ascii="Liberation Serif" w:hAnsi="Liberation Serif" w:cs="Times New Roman"/>
          <w:sz w:val="28"/>
          <w:szCs w:val="28"/>
        </w:rPr>
        <w:t>.</w:t>
      </w:r>
    </w:p>
    <w:p w:rsidR="00882952" w:rsidRPr="009855BC" w:rsidRDefault="00882952" w:rsidP="0092661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4. Главным распорядителем средств бюджета </w:t>
      </w:r>
      <w:r w:rsidR="00C35330" w:rsidRPr="009855BC">
        <w:rPr>
          <w:rFonts w:ascii="Liberation Serif" w:hAnsi="Liberation Serif" w:cs="Times New Roman"/>
          <w:sz w:val="28"/>
          <w:szCs w:val="28"/>
        </w:rPr>
        <w:t>Камышловского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F84E1C">
        <w:rPr>
          <w:rFonts w:ascii="Liberation Serif" w:hAnsi="Liberation Serif" w:cs="Times New Roman"/>
          <w:sz w:val="28"/>
          <w:szCs w:val="28"/>
        </w:rPr>
        <w:t>, предусмотренных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</w:t>
      </w:r>
      <w:r w:rsidR="00F84E1C">
        <w:rPr>
          <w:rFonts w:ascii="Liberation Serif" w:hAnsi="Liberation Serif" w:cs="Times New Roman"/>
          <w:sz w:val="28"/>
          <w:szCs w:val="28"/>
        </w:rPr>
        <w:t xml:space="preserve">для </w:t>
      </w:r>
      <w:r w:rsidRPr="009855BC">
        <w:rPr>
          <w:rFonts w:ascii="Liberation Serif" w:hAnsi="Liberation Serif" w:cs="Times New Roman"/>
          <w:sz w:val="28"/>
          <w:szCs w:val="28"/>
        </w:rPr>
        <w:t>предоставлени</w:t>
      </w:r>
      <w:r w:rsidR="00F84E1C">
        <w:rPr>
          <w:rFonts w:ascii="Liberation Serif" w:hAnsi="Liberation Serif" w:cs="Times New Roman"/>
          <w:sz w:val="28"/>
          <w:szCs w:val="28"/>
        </w:rPr>
        <w:t>я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субсидии является </w:t>
      </w:r>
      <w:r w:rsidR="00F57251" w:rsidRPr="009855BC">
        <w:rPr>
          <w:rFonts w:ascii="Liberation Serif" w:hAnsi="Liberation Serif" w:cs="Times New Roman"/>
          <w:sz w:val="28"/>
          <w:szCs w:val="28"/>
        </w:rPr>
        <w:t>а</w:t>
      </w:r>
      <w:r w:rsidRPr="009855BC">
        <w:rPr>
          <w:rFonts w:ascii="Liberation Serif" w:hAnsi="Liberation Serif" w:cs="Times New Roman"/>
          <w:sz w:val="28"/>
          <w:szCs w:val="28"/>
        </w:rPr>
        <w:t xml:space="preserve">дминистрация </w:t>
      </w:r>
      <w:r w:rsidR="00C35330" w:rsidRPr="009855BC">
        <w:rPr>
          <w:rFonts w:ascii="Liberation Serif" w:hAnsi="Liberation Serif" w:cs="Times New Roman"/>
          <w:sz w:val="28"/>
          <w:szCs w:val="28"/>
        </w:rPr>
        <w:t>Камышловского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2848A3" w:rsidRPr="009855BC">
        <w:rPr>
          <w:rFonts w:ascii="Liberation Serif" w:hAnsi="Liberation Serif" w:cs="Times New Roman"/>
          <w:sz w:val="28"/>
          <w:szCs w:val="28"/>
        </w:rPr>
        <w:t xml:space="preserve"> (далее – Администрация)</w:t>
      </w:r>
      <w:r w:rsidRPr="009855BC">
        <w:rPr>
          <w:rFonts w:ascii="Liberation Serif" w:hAnsi="Liberation Serif" w:cs="Times New Roman"/>
          <w:sz w:val="28"/>
          <w:szCs w:val="28"/>
        </w:rPr>
        <w:t>.</w:t>
      </w:r>
    </w:p>
    <w:p w:rsidR="00882952" w:rsidRDefault="00426835" w:rsidP="00F84E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5</w:t>
      </w:r>
      <w:r w:rsidR="00B9539C" w:rsidRPr="009855BC">
        <w:rPr>
          <w:rFonts w:ascii="Liberation Serif" w:hAnsi="Liberation Serif" w:cs="Times New Roman"/>
          <w:sz w:val="28"/>
          <w:szCs w:val="28"/>
        </w:rPr>
        <w:t xml:space="preserve">. </w:t>
      </w:r>
      <w:r w:rsidR="00F84E1C">
        <w:rPr>
          <w:rFonts w:ascii="Liberation Serif" w:hAnsi="Liberation Serif" w:cs="Times New Roman"/>
          <w:sz w:val="28"/>
          <w:szCs w:val="28"/>
        </w:rPr>
        <w:t>С</w:t>
      </w:r>
      <w:r w:rsidR="00882952" w:rsidRPr="009855BC">
        <w:rPr>
          <w:rFonts w:ascii="Liberation Serif" w:hAnsi="Liberation Serif" w:cs="Times New Roman"/>
          <w:sz w:val="28"/>
          <w:szCs w:val="28"/>
        </w:rPr>
        <w:t>убсиди</w:t>
      </w:r>
      <w:r w:rsidR="00F84E1C">
        <w:rPr>
          <w:rFonts w:ascii="Liberation Serif" w:hAnsi="Liberation Serif" w:cs="Times New Roman"/>
          <w:sz w:val="28"/>
          <w:szCs w:val="28"/>
        </w:rPr>
        <w:t>я предоставляется</w:t>
      </w:r>
      <w:r w:rsidR="00882952" w:rsidRPr="009855BC">
        <w:rPr>
          <w:rFonts w:ascii="Liberation Serif" w:hAnsi="Liberation Serif" w:cs="Times New Roman"/>
          <w:sz w:val="28"/>
          <w:szCs w:val="28"/>
        </w:rPr>
        <w:t xml:space="preserve"> </w:t>
      </w:r>
      <w:r w:rsidR="006A0432">
        <w:rPr>
          <w:rFonts w:ascii="Liberation Serif" w:hAnsi="Liberation Serif" w:cs="Times New Roman"/>
          <w:sz w:val="28"/>
          <w:szCs w:val="28"/>
        </w:rPr>
        <w:t>автономн</w:t>
      </w:r>
      <w:r w:rsidR="00F84E1C">
        <w:rPr>
          <w:rFonts w:ascii="Liberation Serif" w:hAnsi="Liberation Serif" w:cs="Times New Roman"/>
          <w:sz w:val="28"/>
          <w:szCs w:val="28"/>
        </w:rPr>
        <w:t>ой</w:t>
      </w:r>
      <w:r w:rsidR="006A0432">
        <w:rPr>
          <w:rFonts w:ascii="Liberation Serif" w:hAnsi="Liberation Serif" w:cs="Times New Roman"/>
          <w:sz w:val="28"/>
          <w:szCs w:val="28"/>
        </w:rPr>
        <w:t xml:space="preserve"> некоммерческ</w:t>
      </w:r>
      <w:r w:rsidR="00F84E1C">
        <w:rPr>
          <w:rFonts w:ascii="Liberation Serif" w:hAnsi="Liberation Serif" w:cs="Times New Roman"/>
          <w:sz w:val="28"/>
          <w:szCs w:val="28"/>
        </w:rPr>
        <w:t>ой</w:t>
      </w:r>
      <w:r w:rsidR="006A0432">
        <w:rPr>
          <w:rFonts w:ascii="Liberation Serif" w:hAnsi="Liberation Serif" w:cs="Times New Roman"/>
          <w:sz w:val="28"/>
          <w:szCs w:val="28"/>
        </w:rPr>
        <w:t xml:space="preserve"> организаци</w:t>
      </w:r>
      <w:r w:rsidR="00F84E1C">
        <w:rPr>
          <w:rFonts w:ascii="Liberation Serif" w:hAnsi="Liberation Serif" w:cs="Times New Roman"/>
          <w:sz w:val="28"/>
          <w:szCs w:val="28"/>
        </w:rPr>
        <w:t>и</w:t>
      </w:r>
      <w:r w:rsidR="006A0432">
        <w:rPr>
          <w:rFonts w:ascii="Liberation Serif" w:hAnsi="Liberation Serif" w:cs="Times New Roman"/>
          <w:sz w:val="28"/>
          <w:szCs w:val="28"/>
        </w:rPr>
        <w:t xml:space="preserve"> «Редакция газеты «Камышловские известия»</w:t>
      </w:r>
      <w:r w:rsidR="00ED4816" w:rsidRPr="009855BC">
        <w:rPr>
          <w:rFonts w:ascii="Liberation Serif" w:hAnsi="Liberation Serif" w:cs="Times New Roman"/>
          <w:sz w:val="28"/>
          <w:szCs w:val="28"/>
        </w:rPr>
        <w:t>, определенн</w:t>
      </w:r>
      <w:r w:rsidR="00F84E1C">
        <w:rPr>
          <w:rFonts w:ascii="Liberation Serif" w:hAnsi="Liberation Serif" w:cs="Times New Roman"/>
          <w:sz w:val="28"/>
          <w:szCs w:val="28"/>
        </w:rPr>
        <w:t>ой</w:t>
      </w:r>
      <w:r w:rsidR="00ED4816" w:rsidRPr="009855BC">
        <w:rPr>
          <w:rFonts w:ascii="Liberation Serif" w:hAnsi="Liberation Serif" w:cs="Times New Roman"/>
          <w:sz w:val="28"/>
          <w:szCs w:val="28"/>
        </w:rPr>
        <w:t xml:space="preserve"> </w:t>
      </w:r>
      <w:r w:rsidR="00C77059" w:rsidRPr="009855BC">
        <w:rPr>
          <w:rFonts w:ascii="Liberation Serif" w:hAnsi="Liberation Serif" w:cs="Times New Roman"/>
          <w:sz w:val="28"/>
          <w:szCs w:val="28"/>
        </w:rPr>
        <w:t>р</w:t>
      </w:r>
      <w:r w:rsidR="00ED4816" w:rsidRPr="009855BC">
        <w:rPr>
          <w:rFonts w:ascii="Liberation Serif" w:hAnsi="Liberation Serif" w:cs="Times New Roman"/>
          <w:sz w:val="28"/>
          <w:szCs w:val="28"/>
        </w:rPr>
        <w:t xml:space="preserve">ешением Думы </w:t>
      </w:r>
      <w:r w:rsidR="00C77059" w:rsidRPr="009855BC">
        <w:rPr>
          <w:rFonts w:ascii="Liberation Serif" w:hAnsi="Liberation Serif" w:cs="Times New Roman"/>
          <w:sz w:val="28"/>
          <w:szCs w:val="28"/>
        </w:rPr>
        <w:t>К</w:t>
      </w:r>
      <w:r w:rsidR="00ED4816" w:rsidRPr="009855BC">
        <w:rPr>
          <w:rFonts w:ascii="Liberation Serif" w:hAnsi="Liberation Serif" w:cs="Times New Roman"/>
          <w:sz w:val="28"/>
          <w:szCs w:val="28"/>
        </w:rPr>
        <w:t>амышловского городского округа</w:t>
      </w:r>
      <w:r w:rsidR="00F84E1C">
        <w:rPr>
          <w:rFonts w:ascii="Liberation Serif" w:hAnsi="Liberation Serif" w:cs="Times New Roman"/>
          <w:sz w:val="28"/>
          <w:szCs w:val="28"/>
        </w:rPr>
        <w:t>, печатным средством массовой информации</w:t>
      </w:r>
      <w:r w:rsidR="00ED4816" w:rsidRPr="009855BC">
        <w:rPr>
          <w:rFonts w:ascii="Liberation Serif" w:hAnsi="Liberation Serif" w:cs="Times New Roman"/>
          <w:sz w:val="28"/>
          <w:szCs w:val="28"/>
        </w:rPr>
        <w:t xml:space="preserve"> для опубликования</w:t>
      </w:r>
      <w:r w:rsidR="00F84E1C">
        <w:rPr>
          <w:rFonts w:ascii="Liberation Serif" w:hAnsi="Liberation Serif" w:cs="Times New Roman"/>
          <w:sz w:val="28"/>
          <w:szCs w:val="28"/>
        </w:rPr>
        <w:t xml:space="preserve"> </w:t>
      </w:r>
      <w:r w:rsidR="00ED4816" w:rsidRPr="009855BC">
        <w:rPr>
          <w:rFonts w:ascii="Liberation Serif" w:hAnsi="Liberation Serif" w:cs="Times New Roman"/>
          <w:sz w:val="28"/>
          <w:szCs w:val="28"/>
        </w:rPr>
        <w:t>муниципальных нормативны</w:t>
      </w:r>
      <w:r w:rsidR="00C77059" w:rsidRPr="009855BC">
        <w:rPr>
          <w:rFonts w:ascii="Liberation Serif" w:hAnsi="Liberation Serif" w:cs="Times New Roman"/>
          <w:sz w:val="28"/>
          <w:szCs w:val="28"/>
        </w:rPr>
        <w:t>х правовых актов Камышловского городского округа</w:t>
      </w:r>
      <w:r w:rsidR="00DD7A7D">
        <w:rPr>
          <w:rFonts w:ascii="Liberation Serif" w:hAnsi="Liberation Serif" w:cs="Times New Roman"/>
          <w:sz w:val="28"/>
          <w:szCs w:val="28"/>
        </w:rPr>
        <w:t xml:space="preserve">, </w:t>
      </w:r>
      <w:r w:rsidR="00882952" w:rsidRPr="009855BC">
        <w:rPr>
          <w:rFonts w:ascii="Liberation Serif" w:hAnsi="Liberation Serif" w:cs="Times New Roman"/>
          <w:sz w:val="28"/>
          <w:szCs w:val="28"/>
        </w:rPr>
        <w:t>осуществляющ</w:t>
      </w:r>
      <w:r w:rsidR="00F84E1C">
        <w:rPr>
          <w:rFonts w:ascii="Liberation Serif" w:hAnsi="Liberation Serif" w:cs="Times New Roman"/>
          <w:sz w:val="28"/>
          <w:szCs w:val="28"/>
        </w:rPr>
        <w:t>ей</w:t>
      </w:r>
      <w:r w:rsidR="00882952" w:rsidRPr="009855BC">
        <w:rPr>
          <w:rFonts w:ascii="Liberation Serif" w:hAnsi="Liberation Serif" w:cs="Times New Roman"/>
          <w:sz w:val="28"/>
          <w:szCs w:val="28"/>
        </w:rPr>
        <w:t xml:space="preserve"> в соответствии со Свидетельством о регистрации </w:t>
      </w:r>
      <w:r w:rsidR="00BD0731">
        <w:rPr>
          <w:rFonts w:ascii="Liberation Serif" w:hAnsi="Liberation Serif" w:cs="Times New Roman"/>
          <w:sz w:val="28"/>
          <w:szCs w:val="28"/>
        </w:rPr>
        <w:t xml:space="preserve">средств массовой информации </w:t>
      </w:r>
      <w:r w:rsidR="00882952" w:rsidRPr="009855BC">
        <w:rPr>
          <w:rFonts w:ascii="Liberation Serif" w:hAnsi="Liberation Serif" w:cs="Times New Roman"/>
          <w:sz w:val="28"/>
          <w:szCs w:val="28"/>
        </w:rPr>
        <w:t xml:space="preserve">производство и выпуск зарегистрированного средства массовой информации, территория распространения которого - </w:t>
      </w:r>
      <w:r w:rsidR="003D2F21" w:rsidRPr="009855BC">
        <w:rPr>
          <w:rFonts w:ascii="Liberation Serif" w:hAnsi="Liberation Serif" w:cs="Times New Roman"/>
          <w:sz w:val="28"/>
          <w:szCs w:val="28"/>
        </w:rPr>
        <w:t>Камышловский</w:t>
      </w:r>
      <w:r w:rsidR="00882952" w:rsidRPr="009855BC">
        <w:rPr>
          <w:rFonts w:ascii="Liberation Serif" w:hAnsi="Liberation Serif" w:cs="Times New Roman"/>
          <w:sz w:val="28"/>
          <w:szCs w:val="28"/>
        </w:rPr>
        <w:t xml:space="preserve"> городск</w:t>
      </w:r>
      <w:r w:rsidR="00DD7A7D">
        <w:rPr>
          <w:rFonts w:ascii="Liberation Serif" w:hAnsi="Liberation Serif" w:cs="Times New Roman"/>
          <w:sz w:val="28"/>
          <w:szCs w:val="28"/>
        </w:rPr>
        <w:t>ой округ.</w:t>
      </w:r>
    </w:p>
    <w:p w:rsidR="00253C51" w:rsidRPr="00253C51" w:rsidRDefault="00253C51" w:rsidP="00253C5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6. </w:t>
      </w:r>
      <w:r w:rsidRPr="00253C51">
        <w:rPr>
          <w:rFonts w:ascii="Liberation Serif" w:hAnsi="Liberation Serif" w:cs="Times New Roman"/>
          <w:sz w:val="28"/>
          <w:szCs w:val="28"/>
        </w:rPr>
        <w:t>Субсидия предоставляется в целях возмещения фактических затрат на оплату труда персонала, расходы на бумагу, типографские расходы,</w:t>
      </w:r>
      <w:r w:rsidR="000E1C7F">
        <w:rPr>
          <w:rFonts w:ascii="Liberation Serif" w:hAnsi="Liberation Serif" w:cs="Times New Roman"/>
          <w:sz w:val="28"/>
          <w:szCs w:val="28"/>
        </w:rPr>
        <w:t xml:space="preserve"> </w:t>
      </w:r>
      <w:r w:rsidR="00412C4F">
        <w:rPr>
          <w:rFonts w:ascii="Liberation Serif" w:hAnsi="Liberation Serif" w:cs="Times New Roman"/>
          <w:sz w:val="28"/>
          <w:szCs w:val="28"/>
        </w:rPr>
        <w:t xml:space="preserve">на </w:t>
      </w:r>
      <w:r w:rsidR="000E1C7F" w:rsidRPr="00412C4F">
        <w:rPr>
          <w:rFonts w:ascii="Liberation Serif" w:hAnsi="Liberation Serif" w:cs="Times New Roman"/>
          <w:sz w:val="28"/>
          <w:szCs w:val="28"/>
        </w:rPr>
        <w:t>коммунальные услуги,</w:t>
      </w:r>
      <w:r w:rsidRPr="00253C51">
        <w:rPr>
          <w:rFonts w:ascii="Liberation Serif" w:hAnsi="Liberation Serif" w:cs="Times New Roman"/>
          <w:sz w:val="28"/>
          <w:szCs w:val="28"/>
        </w:rPr>
        <w:t xml:space="preserve"> включенные в себестоимость 1 </w:t>
      </w:r>
      <w:proofErr w:type="spellStart"/>
      <w:proofErr w:type="gramStart"/>
      <w:r w:rsidRPr="00253C51">
        <w:rPr>
          <w:rFonts w:ascii="Liberation Serif" w:hAnsi="Liberation Serif" w:cs="Times New Roman"/>
          <w:sz w:val="28"/>
          <w:szCs w:val="28"/>
        </w:rPr>
        <w:t>кв.см</w:t>
      </w:r>
      <w:proofErr w:type="spellEnd"/>
      <w:proofErr w:type="gramEnd"/>
      <w:r w:rsidRPr="00253C51">
        <w:rPr>
          <w:rFonts w:ascii="Liberation Serif" w:hAnsi="Liberation Serif" w:cs="Times New Roman"/>
          <w:sz w:val="28"/>
          <w:szCs w:val="28"/>
        </w:rPr>
        <w:t xml:space="preserve"> газетной площади.</w:t>
      </w:r>
    </w:p>
    <w:p w:rsidR="002133D1" w:rsidRPr="00412C4F" w:rsidRDefault="00412C4F" w:rsidP="00F84E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12C4F">
        <w:rPr>
          <w:rFonts w:ascii="Liberation Serif" w:hAnsi="Liberation Serif" w:cs="Liberation Serif"/>
          <w:sz w:val="28"/>
          <w:szCs w:val="28"/>
        </w:rPr>
        <w:t xml:space="preserve">7.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412C4F">
        <w:rPr>
          <w:rFonts w:ascii="Liberation Serif" w:hAnsi="Liberation Serif" w:cs="Liberation Serif"/>
          <w:sz w:val="28"/>
          <w:szCs w:val="28"/>
        </w:rPr>
        <w:t>ведени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412C4F">
        <w:rPr>
          <w:rFonts w:ascii="Liberation Serif" w:hAnsi="Liberation Serif" w:cs="Liberation Serif"/>
          <w:sz w:val="28"/>
          <w:szCs w:val="28"/>
        </w:rPr>
        <w:t xml:space="preserve"> о С</w:t>
      </w:r>
      <w:r w:rsidRPr="00412C4F">
        <w:rPr>
          <w:rFonts w:ascii="Liberation Serif" w:hAnsi="Liberation Serif" w:cs="Liberation Serif"/>
          <w:sz w:val="28"/>
          <w:szCs w:val="28"/>
        </w:rPr>
        <w:t>убсиди</w:t>
      </w:r>
      <w:r w:rsidRPr="00412C4F">
        <w:rPr>
          <w:rFonts w:ascii="Liberation Serif" w:hAnsi="Liberation Serif" w:cs="Liberation Serif"/>
          <w:sz w:val="28"/>
          <w:szCs w:val="28"/>
        </w:rPr>
        <w:t>и</w:t>
      </w:r>
      <w:r w:rsidRPr="00412C4F">
        <w:rPr>
          <w:rFonts w:ascii="Liberation Serif" w:hAnsi="Liberation Serif" w:cs="Liberation Serif"/>
          <w:sz w:val="28"/>
          <w:szCs w:val="28"/>
        </w:rPr>
        <w:t xml:space="preserve"> не позднее 15-го рабочего дня, следующего за днем принятия </w:t>
      </w:r>
      <w:r>
        <w:rPr>
          <w:rFonts w:ascii="Liberation Serif" w:hAnsi="Liberation Serif" w:cs="Liberation Serif"/>
          <w:sz w:val="28"/>
          <w:szCs w:val="28"/>
        </w:rPr>
        <w:t>решения</w:t>
      </w:r>
      <w:r w:rsidRPr="00412C4F">
        <w:rPr>
          <w:rFonts w:ascii="Liberation Serif" w:hAnsi="Liberation Serif" w:cs="Liberation Serif"/>
          <w:sz w:val="28"/>
          <w:szCs w:val="28"/>
        </w:rPr>
        <w:t xml:space="preserve"> о бюджете </w:t>
      </w:r>
      <w:r>
        <w:rPr>
          <w:rFonts w:ascii="Liberation Serif" w:hAnsi="Liberation Serif" w:cs="Liberation Serif"/>
          <w:sz w:val="28"/>
          <w:szCs w:val="28"/>
        </w:rPr>
        <w:t xml:space="preserve">Камышловского городского округа </w:t>
      </w:r>
      <w:r w:rsidRPr="00412C4F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решения</w:t>
      </w:r>
      <w:r w:rsidRPr="00412C4F">
        <w:rPr>
          <w:rFonts w:ascii="Liberation Serif" w:hAnsi="Liberation Serif" w:cs="Liberation Serif"/>
          <w:sz w:val="28"/>
          <w:szCs w:val="28"/>
        </w:rPr>
        <w:t xml:space="preserve"> о внесении изменений в </w:t>
      </w:r>
      <w:r>
        <w:rPr>
          <w:rFonts w:ascii="Liberation Serif" w:hAnsi="Liberation Serif" w:cs="Liberation Serif"/>
          <w:sz w:val="28"/>
          <w:szCs w:val="28"/>
        </w:rPr>
        <w:t>решение</w:t>
      </w:r>
      <w:r w:rsidRPr="00412C4F">
        <w:rPr>
          <w:rFonts w:ascii="Liberation Serif" w:hAnsi="Liberation Serif" w:cs="Liberation Serif"/>
          <w:sz w:val="28"/>
          <w:szCs w:val="28"/>
        </w:rPr>
        <w:t xml:space="preserve"> о бюджете</w:t>
      </w:r>
      <w:r>
        <w:rPr>
          <w:rFonts w:ascii="Liberation Serif" w:hAnsi="Liberation Serif" w:cs="Liberation Serif"/>
          <w:sz w:val="28"/>
          <w:szCs w:val="28"/>
        </w:rPr>
        <w:t xml:space="preserve"> Камышловского городского округа</w:t>
      </w:r>
      <w:r w:rsidRPr="00412C4F">
        <w:rPr>
          <w:rFonts w:ascii="Liberation Serif" w:hAnsi="Liberation Serif" w:cs="Liberation Serif"/>
          <w:sz w:val="28"/>
          <w:szCs w:val="28"/>
        </w:rPr>
        <w:t>)</w:t>
      </w:r>
      <w:r w:rsidRPr="00412C4F">
        <w:rPr>
          <w:rFonts w:ascii="Liberation Serif" w:hAnsi="Liberation Serif" w:cs="Liberation Serif"/>
          <w:sz w:val="28"/>
          <w:szCs w:val="28"/>
        </w:rPr>
        <w:t xml:space="preserve"> </w:t>
      </w:r>
      <w:r w:rsidRPr="00412C4F">
        <w:rPr>
          <w:rFonts w:ascii="Liberation Serif" w:hAnsi="Liberation Serif" w:cs="Liberation Serif"/>
          <w:sz w:val="28"/>
          <w:szCs w:val="28"/>
        </w:rPr>
        <w:t>размещ</w:t>
      </w:r>
      <w:r>
        <w:rPr>
          <w:rFonts w:ascii="Liberation Serif" w:hAnsi="Liberation Serif" w:cs="Liberation Serif"/>
          <w:sz w:val="28"/>
          <w:szCs w:val="28"/>
        </w:rPr>
        <w:t>аются</w:t>
      </w:r>
      <w:r w:rsidRPr="00412C4F">
        <w:rPr>
          <w:rFonts w:ascii="Liberation Serif" w:hAnsi="Liberation Serif" w:cs="Liberation Serif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412C4F">
        <w:rPr>
          <w:rFonts w:ascii="Liberation Serif" w:hAnsi="Liberation Serif" w:cs="Liberation Serif"/>
          <w:sz w:val="28"/>
          <w:szCs w:val="28"/>
        </w:rPr>
        <w:t>Интернет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 w:rsidRPr="00412C4F">
        <w:rPr>
          <w:rFonts w:ascii="Liberation Serif" w:hAnsi="Liberation Serif" w:cs="Liberation Serif"/>
          <w:sz w:val="28"/>
          <w:szCs w:val="28"/>
        </w:rPr>
        <w:t>(в разделе единого портала).</w:t>
      </w:r>
    </w:p>
    <w:p w:rsidR="00412C4F" w:rsidRPr="00412C4F" w:rsidRDefault="00412C4F" w:rsidP="00F84E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133D1" w:rsidRPr="002133D1" w:rsidRDefault="002133D1" w:rsidP="002133D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33D1">
        <w:rPr>
          <w:rFonts w:ascii="Liberation Serif" w:hAnsi="Liberation Serif" w:cs="Times New Roman"/>
          <w:b/>
          <w:sz w:val="28"/>
          <w:szCs w:val="28"/>
        </w:rPr>
        <w:t>2. Условия и порядок предоставления субсидии</w:t>
      </w:r>
    </w:p>
    <w:p w:rsidR="004A532B" w:rsidRDefault="002133D1" w:rsidP="004A53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="00BB44B1">
        <w:rPr>
          <w:rFonts w:ascii="Liberation Serif" w:hAnsi="Liberation Serif" w:cs="Times New Roman"/>
          <w:sz w:val="28"/>
          <w:szCs w:val="28"/>
        </w:rPr>
        <w:t xml:space="preserve">. Субсидия предоставляется на </w:t>
      </w:r>
      <w:r w:rsidR="00ED4816" w:rsidRPr="006A0432">
        <w:rPr>
          <w:rFonts w:ascii="Liberation Serif" w:hAnsi="Liberation Serif" w:cs="Times New Roman"/>
          <w:sz w:val="28"/>
          <w:szCs w:val="28"/>
        </w:rPr>
        <w:t>опубликование</w:t>
      </w:r>
      <w:r w:rsidR="00882952" w:rsidRPr="006A0432">
        <w:rPr>
          <w:rFonts w:ascii="Liberation Serif" w:hAnsi="Liberation Serif" w:cs="Times New Roman"/>
          <w:sz w:val="28"/>
          <w:szCs w:val="28"/>
        </w:rPr>
        <w:t xml:space="preserve"> </w:t>
      </w:r>
      <w:r w:rsidR="00882952" w:rsidRPr="00AF5753">
        <w:rPr>
          <w:rFonts w:ascii="Liberation Serif" w:hAnsi="Liberation Serif" w:cs="Times New Roman"/>
          <w:sz w:val="28"/>
          <w:szCs w:val="28"/>
        </w:rPr>
        <w:t xml:space="preserve">муниципальных правовых актов и иной официальной информации органов местного самоуправления </w:t>
      </w:r>
      <w:r w:rsidR="003D2F21" w:rsidRPr="00AF5753">
        <w:rPr>
          <w:rFonts w:ascii="Liberation Serif" w:hAnsi="Liberation Serif" w:cs="Times New Roman"/>
          <w:sz w:val="28"/>
          <w:szCs w:val="28"/>
        </w:rPr>
        <w:t>Камышловского</w:t>
      </w:r>
      <w:r w:rsidR="00882952" w:rsidRPr="00AF5753">
        <w:rPr>
          <w:rFonts w:ascii="Liberation Serif" w:hAnsi="Liberation Serif" w:cs="Times New Roman"/>
          <w:sz w:val="28"/>
          <w:szCs w:val="28"/>
        </w:rPr>
        <w:t xml:space="preserve"> городского округа в периодическом печатном издании, распространяемом на территории </w:t>
      </w:r>
      <w:r w:rsidR="003D2F21" w:rsidRPr="00AF5753">
        <w:rPr>
          <w:rFonts w:ascii="Liberation Serif" w:hAnsi="Liberation Serif" w:cs="Times New Roman"/>
          <w:sz w:val="28"/>
          <w:szCs w:val="28"/>
        </w:rPr>
        <w:t>Камышловского</w:t>
      </w:r>
      <w:r w:rsidR="00882952" w:rsidRPr="00AF5753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2451DE">
        <w:rPr>
          <w:rFonts w:ascii="Liberation Serif" w:hAnsi="Liberation Serif" w:cs="Times New Roman"/>
          <w:sz w:val="28"/>
          <w:szCs w:val="28"/>
        </w:rPr>
        <w:t xml:space="preserve"> </w:t>
      </w:r>
      <w:r w:rsidR="004A532B" w:rsidRPr="00AF5753">
        <w:rPr>
          <w:rFonts w:ascii="Liberation Serif" w:hAnsi="Liberation Serif" w:cs="Times New Roman"/>
          <w:sz w:val="28"/>
          <w:szCs w:val="28"/>
        </w:rPr>
        <w:t xml:space="preserve">на основании Соглашения о </w:t>
      </w:r>
      <w:r w:rsidR="004A532B" w:rsidRPr="00AF575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предоставлении из местного бюджета субсидий </w:t>
      </w:r>
      <w:r w:rsidR="004A532B" w:rsidRPr="00AF5753">
        <w:rPr>
          <w:rFonts w:ascii="Liberation Serif" w:hAnsi="Liberation Serif" w:cs="Times New Roman"/>
          <w:sz w:val="28"/>
          <w:szCs w:val="28"/>
        </w:rPr>
        <w:t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 (далее – Соглашение), в соответствии с типовой формой, установленной финансовым управлением администрации Камышловского городского округа.</w:t>
      </w:r>
    </w:p>
    <w:p w:rsidR="00AF5753" w:rsidRPr="009C0CAD" w:rsidRDefault="002133D1" w:rsidP="00AF5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882952" w:rsidRPr="002E6E74">
        <w:rPr>
          <w:rFonts w:ascii="Liberation Serif" w:hAnsi="Liberation Serif" w:cs="Times New Roman"/>
          <w:sz w:val="28"/>
          <w:szCs w:val="28"/>
        </w:rPr>
        <w:t>.</w:t>
      </w:r>
      <w:r w:rsidR="00C77059" w:rsidRPr="002E6E74">
        <w:rPr>
          <w:rFonts w:ascii="Liberation Serif" w:hAnsi="Liberation Serif" w:cs="Times New Roman"/>
          <w:sz w:val="28"/>
          <w:szCs w:val="28"/>
        </w:rPr>
        <w:t xml:space="preserve"> </w:t>
      </w:r>
      <w:r w:rsidR="00AF5753" w:rsidRPr="002E6E74">
        <w:rPr>
          <w:rFonts w:ascii="Liberation Serif" w:hAnsi="Liberation Serif" w:cs="Liberation Serif"/>
          <w:sz w:val="28"/>
          <w:szCs w:val="28"/>
        </w:rPr>
        <w:t xml:space="preserve">Требования, которым должен соответствовать Получатель субсидии </w:t>
      </w:r>
      <w:r w:rsidR="000B16DF" w:rsidRPr="002E6E74">
        <w:rPr>
          <w:rFonts w:ascii="Liberation Serif" w:hAnsi="Liberation Serif" w:cs="Liberation Serif"/>
          <w:sz w:val="28"/>
          <w:szCs w:val="28"/>
        </w:rPr>
        <w:t>на 1-</w:t>
      </w:r>
      <w:r w:rsidR="000B16DF" w:rsidRPr="009C0CAD">
        <w:rPr>
          <w:rFonts w:ascii="Liberation Serif" w:hAnsi="Liberation Serif" w:cs="Liberation Serif"/>
          <w:sz w:val="28"/>
          <w:szCs w:val="28"/>
        </w:rPr>
        <w:t>ое число месяца, предшествующего месяцу, в котором планируется заключение Соглашения</w:t>
      </w:r>
      <w:r w:rsidR="00AF5753" w:rsidRPr="009C0CAD">
        <w:rPr>
          <w:rFonts w:ascii="Liberation Serif" w:hAnsi="Liberation Serif" w:cs="Liberation Serif"/>
          <w:sz w:val="28"/>
          <w:szCs w:val="28"/>
        </w:rPr>
        <w:t>:</w:t>
      </w:r>
    </w:p>
    <w:p w:rsidR="009C0CAD" w:rsidRPr="00C6023F" w:rsidRDefault="00AF5753" w:rsidP="009C0CAD">
      <w:pPr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C602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C0CAD" w:rsidRPr="00C602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 получателя субсидии </w:t>
      </w:r>
      <w:r w:rsidR="009C0CAD" w:rsidRPr="00C6023F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9C0CAD" w:rsidRPr="00C6023F" w:rsidRDefault="009C0CAD" w:rsidP="009C0CAD">
      <w:pPr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C602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у получателя субсидии </w:t>
      </w:r>
      <w:r w:rsidRPr="00C6023F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отсутствует просроченная задолженность по возврату в бюджет Камышловского городского округа, субсидий, бюджетных инвестиций, предоставленных в том числе в соответствии с иными правовыми </w:t>
      </w:r>
      <w:r w:rsidRPr="00C6023F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lastRenderedPageBreak/>
        <w:t xml:space="preserve">актами, а также иная просроченная (неурегулированная) задолженность по денежным обязательствам перед публично-правовым образованием из бюджета Камышловского городского округа; </w:t>
      </w:r>
    </w:p>
    <w:p w:rsidR="00AF5753" w:rsidRPr="00C6023F" w:rsidRDefault="009C0CAD" w:rsidP="009C0C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602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AF5753" w:rsidRPr="00C6023F">
        <w:rPr>
          <w:rFonts w:ascii="Liberation Serif" w:hAnsi="Liberation Serif" w:cs="Liberation Serif"/>
          <w:color w:val="000000" w:themeColor="text1"/>
          <w:sz w:val="28"/>
          <w:szCs w:val="28"/>
        </w:rPr>
        <w:t>получатель субсидии не находиться в процессе реорганизации, ликвидации, в отношении него не введена процедура банкротства, деятельность не должна быть приостановлена в порядке, предусмотренном законодательством Российской Федерации;</w:t>
      </w:r>
    </w:p>
    <w:p w:rsidR="00FA54B9" w:rsidRPr="00C6023F" w:rsidRDefault="009C0CAD" w:rsidP="00A060A1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C602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FA54B9" w:rsidRPr="00C6023F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в реестре дисквалифицированных лиц отсутствуют сведения о дисквалифицированных руководителе или главном бухгалтере получателя субсидии; </w:t>
      </w:r>
    </w:p>
    <w:p w:rsidR="00FA54B9" w:rsidRPr="00C6023F" w:rsidRDefault="00AF5753" w:rsidP="00A060A1">
      <w:pPr>
        <w:spacing w:after="0" w:line="240" w:lineRule="auto"/>
        <w:ind w:firstLine="53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602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получатель субсидии </w:t>
      </w:r>
      <w:r w:rsidR="00FA54B9" w:rsidRPr="00C6023F">
        <w:rPr>
          <w:rFonts w:ascii="Liberation Serif" w:hAnsi="Liberation Serif" w:cs="Liberation Serif"/>
          <w:color w:val="000000" w:themeColor="text1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 w:rsidR="00FA54B9" w:rsidRPr="00C6023F" w:rsidRDefault="00AF5753" w:rsidP="00B253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602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получатель субсидии не получает средства из </w:t>
      </w:r>
      <w:r w:rsidR="00FA54B9" w:rsidRPr="00C6023F">
        <w:rPr>
          <w:rFonts w:ascii="Liberation Serif" w:hAnsi="Liberation Serif" w:cs="Liberation Serif"/>
          <w:color w:val="000000" w:themeColor="text1"/>
          <w:sz w:val="28"/>
          <w:szCs w:val="28"/>
        </w:rPr>
        <w:t>местного</w:t>
      </w:r>
      <w:r w:rsidRPr="00C602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бюджета в соответствии с иными </w:t>
      </w:r>
      <w:r w:rsidR="00FA54B9" w:rsidRPr="00C602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муниципальными </w:t>
      </w:r>
      <w:r w:rsidRPr="00C6023F">
        <w:rPr>
          <w:rFonts w:ascii="Liberation Serif" w:hAnsi="Liberation Serif" w:cs="Liberation Serif"/>
          <w:color w:val="000000" w:themeColor="text1"/>
          <w:sz w:val="28"/>
          <w:szCs w:val="28"/>
        </w:rPr>
        <w:t>правовыми актами Камышловского городского округа на цели, у</w:t>
      </w:r>
      <w:r w:rsidR="00FA54B9" w:rsidRPr="00C6023F">
        <w:rPr>
          <w:rFonts w:ascii="Liberation Serif" w:hAnsi="Liberation Serif" w:cs="Liberation Serif"/>
          <w:color w:val="000000" w:themeColor="text1"/>
          <w:sz w:val="28"/>
          <w:szCs w:val="28"/>
        </w:rPr>
        <w:t>становленные настоящим Порядком;</w:t>
      </w:r>
    </w:p>
    <w:p w:rsidR="00FA54B9" w:rsidRPr="00C6023F" w:rsidRDefault="00FA54B9" w:rsidP="00B25327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C602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145D71" w:rsidRPr="00C6023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получатель субсидии </w:t>
      </w:r>
      <w:r w:rsidRPr="00C6023F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145D71" w:rsidRPr="00C6023F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ию оружия массового уничтожения.</w:t>
      </w:r>
    </w:p>
    <w:p w:rsidR="000E4B0B" w:rsidRPr="00F60DB2" w:rsidRDefault="002133D1" w:rsidP="00B2532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F5753" w:rsidRPr="00F60DB2">
        <w:rPr>
          <w:rFonts w:ascii="Liberation Serif" w:hAnsi="Liberation Serif" w:cs="Liberation Serif"/>
          <w:sz w:val="28"/>
          <w:szCs w:val="28"/>
        </w:rPr>
        <w:t xml:space="preserve">. </w:t>
      </w:r>
      <w:r w:rsidR="000E4B0B" w:rsidRPr="00F60DB2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="00004DFB" w:rsidRPr="00F60DB2">
        <w:rPr>
          <w:rFonts w:ascii="Liberation Serif" w:hAnsi="Liberation Serif" w:cs="Liberation Serif"/>
          <w:sz w:val="28"/>
          <w:szCs w:val="28"/>
        </w:rPr>
        <w:t xml:space="preserve">заключения </w:t>
      </w:r>
      <w:r w:rsidR="00F7417E" w:rsidRPr="00F60DB2">
        <w:rPr>
          <w:rFonts w:ascii="Liberation Serif" w:hAnsi="Liberation Serif" w:cs="Liberation Serif"/>
          <w:sz w:val="28"/>
          <w:szCs w:val="28"/>
        </w:rPr>
        <w:t>С</w:t>
      </w:r>
      <w:r w:rsidR="00004DFB" w:rsidRPr="00F60DB2">
        <w:rPr>
          <w:rFonts w:ascii="Liberation Serif" w:hAnsi="Liberation Serif" w:cs="Liberation Serif"/>
          <w:sz w:val="28"/>
          <w:szCs w:val="28"/>
        </w:rPr>
        <w:t>оглашения</w:t>
      </w:r>
      <w:r w:rsidR="000E4B0B" w:rsidRPr="00F60DB2">
        <w:rPr>
          <w:rFonts w:ascii="Liberation Serif" w:hAnsi="Liberation Serif" w:cs="Liberation Serif"/>
          <w:sz w:val="28"/>
          <w:szCs w:val="28"/>
        </w:rPr>
        <w:t xml:space="preserve"> </w:t>
      </w:r>
      <w:r w:rsidR="00E95931" w:rsidRPr="00F60DB2">
        <w:rPr>
          <w:rFonts w:ascii="Liberation Serif" w:hAnsi="Liberation Serif" w:cs="Liberation Serif"/>
          <w:sz w:val="28"/>
          <w:szCs w:val="28"/>
        </w:rPr>
        <w:t>получатель субсидии</w:t>
      </w:r>
      <w:r w:rsidR="00B96E76" w:rsidRPr="00F60DB2">
        <w:rPr>
          <w:rFonts w:ascii="Liberation Serif" w:hAnsi="Liberation Serif" w:cs="Liberation Serif"/>
          <w:sz w:val="28"/>
          <w:szCs w:val="28"/>
        </w:rPr>
        <w:t xml:space="preserve"> </w:t>
      </w:r>
      <w:r w:rsidR="000E4B0B" w:rsidRPr="00F60DB2">
        <w:rPr>
          <w:rFonts w:ascii="Liberation Serif" w:hAnsi="Liberation Serif" w:cs="Liberation Serif"/>
          <w:sz w:val="28"/>
          <w:szCs w:val="28"/>
        </w:rPr>
        <w:t xml:space="preserve">предоставляет </w:t>
      </w:r>
      <w:r w:rsidR="00E95931" w:rsidRPr="00F60DB2">
        <w:rPr>
          <w:rFonts w:ascii="Liberation Serif" w:hAnsi="Liberation Serif" w:cs="Liberation Serif"/>
          <w:sz w:val="28"/>
          <w:szCs w:val="28"/>
        </w:rPr>
        <w:t xml:space="preserve">в </w:t>
      </w:r>
      <w:r w:rsidR="000E4B0B" w:rsidRPr="00F60DB2">
        <w:rPr>
          <w:rFonts w:ascii="Liberation Serif" w:hAnsi="Liberation Serif" w:cs="Liberation Serif"/>
          <w:sz w:val="28"/>
          <w:szCs w:val="28"/>
        </w:rPr>
        <w:t>Администраци</w:t>
      </w:r>
      <w:r w:rsidR="00E95931" w:rsidRPr="00F60DB2">
        <w:rPr>
          <w:rFonts w:ascii="Liberation Serif" w:hAnsi="Liberation Serif" w:cs="Liberation Serif"/>
          <w:sz w:val="28"/>
          <w:szCs w:val="28"/>
        </w:rPr>
        <w:t>ю</w:t>
      </w:r>
      <w:r w:rsidR="000E4B0B" w:rsidRPr="00F60DB2">
        <w:rPr>
          <w:rFonts w:ascii="Liberation Serif" w:hAnsi="Liberation Serif" w:cs="Liberation Serif"/>
          <w:sz w:val="28"/>
          <w:szCs w:val="28"/>
        </w:rPr>
        <w:t xml:space="preserve"> следующие документы</w:t>
      </w:r>
      <w:r w:rsidR="00B96E76" w:rsidRPr="00F60DB2">
        <w:rPr>
          <w:rFonts w:ascii="Liberation Serif" w:hAnsi="Liberation Serif" w:cs="Liberation Serif"/>
          <w:sz w:val="28"/>
          <w:szCs w:val="28"/>
        </w:rPr>
        <w:t xml:space="preserve"> (по состоянию</w:t>
      </w:r>
      <w:r w:rsidR="00B96E76" w:rsidRPr="00F60DB2">
        <w:rPr>
          <w:rFonts w:ascii="Liberation Serif" w:hAnsi="Liberation Serif" w:cs="Times New Roman"/>
          <w:sz w:val="28"/>
          <w:szCs w:val="28"/>
        </w:rPr>
        <w:t xml:space="preserve"> на 1 число месяца, предшествующего месяцу, в котором планируется заключение соглашения)</w:t>
      </w:r>
      <w:r w:rsidR="000E4B0B" w:rsidRPr="00F60DB2">
        <w:rPr>
          <w:rFonts w:ascii="Liberation Serif" w:hAnsi="Liberation Serif" w:cs="Times New Roman"/>
          <w:sz w:val="28"/>
          <w:szCs w:val="28"/>
        </w:rPr>
        <w:t>:</w:t>
      </w:r>
    </w:p>
    <w:p w:rsidR="000E4B0B" w:rsidRPr="00F60DB2" w:rsidRDefault="000E4B0B" w:rsidP="00B25327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60DB2">
        <w:rPr>
          <w:rFonts w:ascii="Liberation Serif" w:hAnsi="Liberation Serif" w:cs="Times New Roman"/>
          <w:sz w:val="28"/>
          <w:szCs w:val="28"/>
        </w:rPr>
        <w:t>- копию свидетельства о регистрации средства массовой информации;</w:t>
      </w:r>
    </w:p>
    <w:p w:rsidR="000E4B0B" w:rsidRPr="00F60DB2" w:rsidRDefault="000E4B0B" w:rsidP="00B25327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60DB2">
        <w:rPr>
          <w:rFonts w:ascii="Liberation Serif" w:hAnsi="Liberation Serif" w:cs="Times New Roman"/>
          <w:sz w:val="28"/>
          <w:szCs w:val="28"/>
        </w:rPr>
        <w:t>- выписку из Единого государственного реестра юридических лиц, выданную не позднее одного месяца до даты подачи заявления о предоставлении субсидии;</w:t>
      </w:r>
    </w:p>
    <w:p w:rsidR="000E4B0B" w:rsidRPr="00F60DB2" w:rsidRDefault="000E4B0B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60DB2">
        <w:rPr>
          <w:rFonts w:ascii="Liberation Serif" w:hAnsi="Liberation Serif" w:cs="Times New Roman"/>
          <w:sz w:val="28"/>
          <w:szCs w:val="28"/>
        </w:rPr>
        <w:t xml:space="preserve">- </w:t>
      </w:r>
      <w:r w:rsidR="00397D08" w:rsidRPr="00F60DB2">
        <w:rPr>
          <w:rFonts w:ascii="Liberation Serif" w:hAnsi="Liberation Serif" w:cs="Times New Roman"/>
          <w:sz w:val="28"/>
          <w:szCs w:val="28"/>
        </w:rPr>
        <w:t>копии</w:t>
      </w:r>
      <w:r w:rsidR="00DD7A7D" w:rsidRPr="00F60DB2">
        <w:rPr>
          <w:rFonts w:ascii="Liberation Serif" w:hAnsi="Liberation Serif" w:cs="Times New Roman"/>
          <w:sz w:val="28"/>
          <w:szCs w:val="28"/>
        </w:rPr>
        <w:t xml:space="preserve"> учредительных документов</w:t>
      </w:r>
      <w:r w:rsidR="00B96E76" w:rsidRPr="00F60DB2">
        <w:rPr>
          <w:rFonts w:ascii="Liberation Serif" w:hAnsi="Liberation Serif" w:cs="Times New Roman"/>
          <w:sz w:val="28"/>
          <w:szCs w:val="28"/>
        </w:rPr>
        <w:t>;</w:t>
      </w:r>
    </w:p>
    <w:p w:rsidR="00B96E76" w:rsidRPr="00F60DB2" w:rsidRDefault="00B96E76" w:rsidP="0092661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сведения об отсутствии </w:t>
      </w:r>
      <w:r w:rsidR="00AA67F8"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неисполненной обязанности</w:t>
      </w:r>
      <w:r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="00AA67F8"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уплате </w:t>
      </w:r>
      <w:r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налог</w:t>
      </w:r>
      <w:r w:rsidR="00AA67F8"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сбор</w:t>
      </w:r>
      <w:r w:rsidR="00AA67F8"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B96E76" w:rsidRPr="00F60DB2" w:rsidRDefault="00B96E76" w:rsidP="0092661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2" w:name="dst100034"/>
      <w:bookmarkEnd w:id="2"/>
      <w:r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сведения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</w:t>
      </w:r>
      <w:r w:rsidR="00C871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актами</w:t>
      </w:r>
      <w:r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 иная просроченная задолженность перед соответствующим бюджетом бюджетной системы Российской Федерации;</w:t>
      </w:r>
    </w:p>
    <w:p w:rsidR="00B96E76" w:rsidRPr="00F60DB2" w:rsidRDefault="00B96E76" w:rsidP="0092661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3" w:name="dst100035"/>
      <w:bookmarkEnd w:id="3"/>
      <w:r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сведения о том, что получатель субсидий не находится в процессе реорганизации, ликвидации, </w:t>
      </w:r>
      <w:r w:rsidR="00AA67F8"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него не введена процедура </w:t>
      </w:r>
      <w:r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банкротства</w:t>
      </w:r>
      <w:r w:rsidR="00AA67F8"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деятельность не приостановлена в порядке, предусмотренном законодательством Российской Федерации</w:t>
      </w:r>
      <w:r w:rsidR="00CC5407"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C5407" w:rsidRPr="00F60DB2" w:rsidRDefault="00CC5407" w:rsidP="0092661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сведения об отсутствии дисквалификации руководителя, главного бухгалтера получателя субсидии в реестре дисквалифицированных лиц.</w:t>
      </w:r>
    </w:p>
    <w:p w:rsidR="00AF5753" w:rsidRPr="00F60DB2" w:rsidRDefault="00AF5753" w:rsidP="00AF5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dst100036"/>
      <w:bookmarkEnd w:id="4"/>
      <w:r w:rsidRPr="00F60DB2">
        <w:rPr>
          <w:rFonts w:ascii="Liberation Serif" w:hAnsi="Liberation Serif" w:cs="Liberation Serif"/>
          <w:sz w:val="28"/>
          <w:szCs w:val="28"/>
        </w:rPr>
        <w:lastRenderedPageBreak/>
        <w:t>Копии документов заверяются руководителем (уполномоченным им должностным лицом) и скрепляются печатью (при наличии).</w:t>
      </w:r>
    </w:p>
    <w:p w:rsidR="00074056" w:rsidRPr="00F60DB2" w:rsidRDefault="002133D1" w:rsidP="00074056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E95931" w:rsidRPr="00F60DB2">
        <w:rPr>
          <w:rFonts w:ascii="Liberation Serif" w:hAnsi="Liberation Serif" w:cs="Times New Roman"/>
          <w:sz w:val="28"/>
          <w:szCs w:val="28"/>
        </w:rPr>
        <w:t xml:space="preserve">. </w:t>
      </w:r>
      <w:r w:rsidR="00074056" w:rsidRPr="00F60DB2">
        <w:rPr>
          <w:rFonts w:ascii="Liberation Serif" w:hAnsi="Liberation Serif" w:cs="Times New Roman"/>
          <w:sz w:val="28"/>
          <w:szCs w:val="28"/>
        </w:rPr>
        <w:t>Юридический отдел Администрации в течение 5 рабочих дней проверяет представленные документы и при отсутствии замечаний к ним готовит проект Соглашения, обеспечивает подписание Соглашения сторонами, после чего направляет Соглашение в отдел учета и отчетности Администрации (далее – отдел учета и отчетности), для последующего исполнения.</w:t>
      </w:r>
    </w:p>
    <w:p w:rsidR="00074056" w:rsidRPr="00F60DB2" w:rsidRDefault="00074056" w:rsidP="00074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60DB2">
        <w:rPr>
          <w:rFonts w:ascii="Liberation Serif" w:hAnsi="Liberation Serif" w:cs="Liberation Serif"/>
          <w:sz w:val="28"/>
          <w:szCs w:val="28"/>
        </w:rPr>
        <w:t>По письменному согласованию в случаях, установленных соглашением может быть заключено дополнительное соглашение.</w:t>
      </w:r>
    </w:p>
    <w:p w:rsidR="00E06588" w:rsidRPr="00F60DB2" w:rsidRDefault="00074056" w:rsidP="00E0658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</w:t>
      </w:r>
      <w:r w:rsidR="00E06588"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Основанием для отказа получателю субсидии в предоставлении субсидии является:</w:t>
      </w:r>
    </w:p>
    <w:p w:rsidR="00E06588" w:rsidRPr="00F60DB2" w:rsidRDefault="00E06588" w:rsidP="00E0658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несоответствие представленных получателем субсидии документов требованиям, определенным настоящим Порядком, или непредставление (пре</w:t>
      </w:r>
      <w:r w:rsidR="00F60DB2"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доставление не в полном объеме)</w:t>
      </w:r>
      <w:r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E06588" w:rsidRPr="00F60DB2" w:rsidRDefault="00E06588" w:rsidP="00E0658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>- установление факта недостоверности представленной получателем субсидии информации;</w:t>
      </w:r>
    </w:p>
    <w:p w:rsidR="00E06588" w:rsidRPr="00F60DB2" w:rsidRDefault="00E06588" w:rsidP="00E0658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60DB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отсутствие бюджетных ассигнований и лимитов бюджетных обязательств в целях предоставления субсидии.</w:t>
      </w:r>
    </w:p>
    <w:p w:rsidR="002133D1" w:rsidRDefault="00074056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2133D1">
        <w:rPr>
          <w:rFonts w:ascii="Liberation Serif" w:hAnsi="Liberation Serif" w:cs="Times New Roman"/>
          <w:sz w:val="28"/>
          <w:szCs w:val="28"/>
        </w:rPr>
        <w:t>.</w:t>
      </w:r>
      <w:r w:rsidR="006323F2">
        <w:rPr>
          <w:rFonts w:ascii="Liberation Serif" w:hAnsi="Liberation Serif" w:cs="Times New Roman"/>
          <w:sz w:val="28"/>
          <w:szCs w:val="28"/>
        </w:rPr>
        <w:t xml:space="preserve"> </w:t>
      </w:r>
      <w:r w:rsidR="002C19E0">
        <w:rPr>
          <w:rFonts w:ascii="Liberation Serif" w:hAnsi="Liberation Serif" w:cs="Times New Roman"/>
          <w:sz w:val="28"/>
          <w:szCs w:val="28"/>
        </w:rPr>
        <w:t>Размер фактически понесенных затрат рассчитывается исходя из стоимости одного квадратного сантиметра газетной площади и фактического количества квадратных сантиметров газетных полос, занятых информацией о</w:t>
      </w:r>
      <w:r w:rsidR="004B02BD">
        <w:rPr>
          <w:rFonts w:ascii="Liberation Serif" w:hAnsi="Liberation Serif" w:cs="Times New Roman"/>
          <w:sz w:val="28"/>
          <w:szCs w:val="28"/>
        </w:rPr>
        <w:t>б опубликовании муниципальных правовых актов органов местного самоуправления и о</w:t>
      </w:r>
      <w:r w:rsidR="002C19E0">
        <w:rPr>
          <w:rFonts w:ascii="Liberation Serif" w:hAnsi="Liberation Serif" w:cs="Times New Roman"/>
          <w:sz w:val="28"/>
          <w:szCs w:val="28"/>
        </w:rPr>
        <w:t xml:space="preserve"> деятельности органов местного самоуправления Камышловского городского округа по следующей формуле:</w:t>
      </w:r>
    </w:p>
    <w:p w:rsidR="002C19E0" w:rsidRDefault="002C19E0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2C19E0" w:rsidRDefault="002C19E0" w:rsidP="002C19E0">
      <w:pPr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>S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2C19E0">
        <w:rPr>
          <w:rFonts w:ascii="Liberation Serif" w:hAnsi="Liberation Serif" w:cs="Times New Roman"/>
          <w:sz w:val="28"/>
          <w:szCs w:val="28"/>
        </w:rPr>
        <w:t>=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val="en-US"/>
        </w:rPr>
        <w:t>P</w:t>
      </w:r>
      <w:r w:rsidR="00587662">
        <w:rPr>
          <w:rFonts w:ascii="Liberation Serif" w:hAnsi="Liberation Serif" w:cs="Times New Roman"/>
          <w:sz w:val="28"/>
          <w:szCs w:val="28"/>
        </w:rPr>
        <w:t xml:space="preserve"> * </w:t>
      </w:r>
      <w:proofErr w:type="spellStart"/>
      <w:r w:rsidR="00587662">
        <w:rPr>
          <w:rFonts w:ascii="Liberation Serif" w:hAnsi="Liberation Serif" w:cs="Times New Roman"/>
          <w:sz w:val="28"/>
          <w:szCs w:val="28"/>
        </w:rPr>
        <w:t>Сс</w:t>
      </w:r>
      <w:proofErr w:type="spellEnd"/>
      <w:r w:rsidRPr="00587662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где</w:t>
      </w:r>
    </w:p>
    <w:p w:rsidR="002C19E0" w:rsidRDefault="002C19E0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2C19E0" w:rsidRDefault="002C19E0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>S</w:t>
      </w:r>
      <w:r>
        <w:rPr>
          <w:rFonts w:ascii="Liberation Serif" w:hAnsi="Liberation Serif" w:cs="Times New Roman"/>
          <w:sz w:val="28"/>
          <w:szCs w:val="28"/>
        </w:rPr>
        <w:t xml:space="preserve"> - размер предоставляемой субсидии, руб.</w:t>
      </w:r>
    </w:p>
    <w:p w:rsidR="002C19E0" w:rsidRDefault="002C19E0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2C19E0" w:rsidRDefault="002C19E0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>P</w:t>
      </w:r>
      <w:r>
        <w:rPr>
          <w:rFonts w:ascii="Liberation Serif" w:hAnsi="Liberation Serif" w:cs="Times New Roman"/>
          <w:sz w:val="28"/>
          <w:szCs w:val="28"/>
        </w:rPr>
        <w:t xml:space="preserve"> - объем газетной площади, занимаемой </w:t>
      </w:r>
      <w:r w:rsidR="004B02BD">
        <w:rPr>
          <w:rFonts w:ascii="Liberation Serif" w:hAnsi="Liberation Serif" w:cs="Times New Roman"/>
          <w:sz w:val="28"/>
          <w:szCs w:val="28"/>
        </w:rPr>
        <w:t xml:space="preserve">муниципальными правовыми актами органов местного самоуправления Камышловского городского округа и </w:t>
      </w:r>
      <w:r>
        <w:rPr>
          <w:rFonts w:ascii="Liberation Serif" w:hAnsi="Liberation Serif" w:cs="Times New Roman"/>
          <w:sz w:val="28"/>
          <w:szCs w:val="28"/>
        </w:rPr>
        <w:t xml:space="preserve">информационными материалами о деятельности органов местного самоуправления Камышловского городского округа, в периодических печатных изданиях, распространяемых на территории Камышловского городского округа,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кв.см</w:t>
      </w:r>
      <w:proofErr w:type="spellEnd"/>
      <w:r>
        <w:rPr>
          <w:rFonts w:ascii="Liberation Serif" w:hAnsi="Liberation Serif" w:cs="Times New Roman"/>
          <w:sz w:val="28"/>
          <w:szCs w:val="28"/>
        </w:rPr>
        <w:t>.</w:t>
      </w:r>
    </w:p>
    <w:p w:rsidR="002C19E0" w:rsidRDefault="002C19E0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2C19E0" w:rsidRDefault="002C19E0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>Cc</w:t>
      </w:r>
      <w:r>
        <w:rPr>
          <w:rFonts w:ascii="Liberation Serif" w:hAnsi="Liberation Serif" w:cs="Times New Roman"/>
          <w:sz w:val="28"/>
          <w:szCs w:val="28"/>
        </w:rPr>
        <w:t xml:space="preserve"> – себестоимость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кв.см</w:t>
      </w:r>
      <w:proofErr w:type="spellEnd"/>
      <w:r>
        <w:rPr>
          <w:rFonts w:ascii="Liberation Serif" w:hAnsi="Liberation Serif" w:cs="Times New Roman"/>
          <w:sz w:val="28"/>
          <w:szCs w:val="28"/>
        </w:rPr>
        <w:t>. газетной площади, руб.</w:t>
      </w:r>
    </w:p>
    <w:p w:rsidR="002C19E0" w:rsidRDefault="002C19E0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2133D1" w:rsidRPr="00253C51" w:rsidRDefault="00253C51" w:rsidP="00074056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53C51">
        <w:rPr>
          <w:rFonts w:ascii="Liberation Serif" w:hAnsi="Liberation Serif" w:cs="Times New Roman"/>
          <w:sz w:val="28"/>
          <w:szCs w:val="28"/>
        </w:rPr>
        <w:t>Размер субсидии не может превышать объем бюджетных ассигнований</w:t>
      </w:r>
      <w:r>
        <w:rPr>
          <w:rFonts w:ascii="Liberation Serif" w:hAnsi="Liberation Serif" w:cs="Times New Roman"/>
          <w:sz w:val="28"/>
          <w:szCs w:val="28"/>
        </w:rPr>
        <w:t xml:space="preserve">, утвержденных решением Думы Камышловского городского округа о бюджете на соответствующий финансовый год и плановый период на цели, установленные в пункте </w:t>
      </w:r>
      <w:r w:rsidR="005D6703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 xml:space="preserve"> настоящего Порядка.</w:t>
      </w:r>
    </w:p>
    <w:p w:rsidR="00E95931" w:rsidRPr="00F60DB2" w:rsidRDefault="00074056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E95931" w:rsidRPr="00F60DB2">
        <w:rPr>
          <w:rFonts w:ascii="Liberation Serif" w:hAnsi="Liberation Serif" w:cs="Times New Roman"/>
          <w:sz w:val="28"/>
          <w:szCs w:val="28"/>
        </w:rPr>
        <w:t>. Получатель субсидии в срок до 10 числа месяца, следующего за отчетным</w:t>
      </w:r>
      <w:r w:rsidR="00FC0F4D">
        <w:rPr>
          <w:rFonts w:ascii="Liberation Serif" w:hAnsi="Liberation Serif" w:cs="Times New Roman"/>
          <w:sz w:val="28"/>
          <w:szCs w:val="28"/>
        </w:rPr>
        <w:t xml:space="preserve"> кварталом и до 20 декабря текущего года включительно (за </w:t>
      </w:r>
      <w:r w:rsidR="00FC0F4D">
        <w:rPr>
          <w:rFonts w:ascii="Liberation Serif" w:hAnsi="Liberation Serif" w:cs="Times New Roman"/>
          <w:sz w:val="28"/>
          <w:szCs w:val="28"/>
          <w:lang w:val="en-US"/>
        </w:rPr>
        <w:t>IV</w:t>
      </w:r>
      <w:r w:rsidR="00FC0F4D">
        <w:rPr>
          <w:rFonts w:ascii="Liberation Serif" w:hAnsi="Liberation Serif" w:cs="Times New Roman"/>
          <w:sz w:val="28"/>
          <w:szCs w:val="28"/>
        </w:rPr>
        <w:t xml:space="preserve"> квартал)</w:t>
      </w:r>
      <w:r w:rsidR="00E95931" w:rsidRPr="00F60DB2">
        <w:rPr>
          <w:rFonts w:ascii="Liberation Serif" w:hAnsi="Liberation Serif" w:cs="Times New Roman"/>
          <w:sz w:val="28"/>
          <w:szCs w:val="28"/>
        </w:rPr>
        <w:t xml:space="preserve">, предоставляет в </w:t>
      </w:r>
      <w:r w:rsidR="00F60DB2" w:rsidRPr="00F60DB2">
        <w:rPr>
          <w:rFonts w:ascii="Liberation Serif" w:hAnsi="Liberation Serif" w:cs="Times New Roman"/>
          <w:sz w:val="28"/>
          <w:szCs w:val="28"/>
        </w:rPr>
        <w:t>А</w:t>
      </w:r>
      <w:r w:rsidR="00E95931" w:rsidRPr="00F60DB2">
        <w:rPr>
          <w:rFonts w:ascii="Liberation Serif" w:hAnsi="Liberation Serif" w:cs="Times New Roman"/>
          <w:sz w:val="28"/>
          <w:szCs w:val="28"/>
        </w:rPr>
        <w:t xml:space="preserve">дминистрацию заявку в произвольной форме на </w:t>
      </w:r>
      <w:r w:rsidR="00E95931" w:rsidRPr="00F60DB2">
        <w:rPr>
          <w:rFonts w:ascii="Liberation Serif" w:hAnsi="Liberation Serif" w:cs="Times New Roman"/>
          <w:sz w:val="28"/>
          <w:szCs w:val="28"/>
        </w:rPr>
        <w:lastRenderedPageBreak/>
        <w:t>получение средств из бюджета Камышловского городского округа</w:t>
      </w:r>
      <w:r w:rsidR="00F7417E" w:rsidRPr="00F60DB2">
        <w:rPr>
          <w:rFonts w:ascii="Liberation Serif" w:hAnsi="Liberation Serif" w:cs="Times New Roman"/>
          <w:sz w:val="28"/>
          <w:szCs w:val="28"/>
        </w:rPr>
        <w:t xml:space="preserve"> с приложением следующих документов:</w:t>
      </w:r>
    </w:p>
    <w:p w:rsidR="00BD3B32" w:rsidRPr="00F60DB2" w:rsidRDefault="00BD3B32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60DB2">
        <w:rPr>
          <w:rFonts w:ascii="Liberation Serif" w:hAnsi="Liberation Serif" w:cs="Times New Roman"/>
          <w:sz w:val="28"/>
          <w:szCs w:val="28"/>
        </w:rPr>
        <w:t xml:space="preserve">- справку о себестоимости 1 </w:t>
      </w:r>
      <w:proofErr w:type="gramStart"/>
      <w:r w:rsidRPr="00F60DB2">
        <w:rPr>
          <w:rFonts w:ascii="Liberation Serif" w:hAnsi="Liberation Serif" w:cs="Times New Roman"/>
          <w:sz w:val="28"/>
          <w:szCs w:val="28"/>
        </w:rPr>
        <w:t>кв.см</w:t>
      </w:r>
      <w:proofErr w:type="gramEnd"/>
      <w:r w:rsidRPr="00F60DB2">
        <w:rPr>
          <w:rFonts w:ascii="Liberation Serif" w:hAnsi="Liberation Serif" w:cs="Times New Roman"/>
          <w:sz w:val="28"/>
          <w:szCs w:val="28"/>
        </w:rPr>
        <w:t xml:space="preserve"> газетной площади;</w:t>
      </w:r>
    </w:p>
    <w:p w:rsidR="00BD3B32" w:rsidRPr="00F60DB2" w:rsidRDefault="00BD3B32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60DB2">
        <w:rPr>
          <w:rFonts w:ascii="Liberation Serif" w:hAnsi="Liberation Serif" w:cs="Times New Roman"/>
          <w:sz w:val="28"/>
          <w:szCs w:val="28"/>
        </w:rPr>
        <w:t xml:space="preserve">- сведения о количестве квадратных сантиметров газетной площади, затраченных на опубликование муниципальных правовых актов и иной официальной информации </w:t>
      </w:r>
      <w:r w:rsidR="00BB722C">
        <w:rPr>
          <w:rFonts w:ascii="Liberation Serif" w:hAnsi="Liberation Serif" w:cs="Times New Roman"/>
          <w:sz w:val="28"/>
          <w:szCs w:val="28"/>
        </w:rPr>
        <w:t xml:space="preserve">о деятельности </w:t>
      </w:r>
      <w:r w:rsidRPr="00F60DB2">
        <w:rPr>
          <w:rFonts w:ascii="Liberation Serif" w:hAnsi="Liberation Serif" w:cs="Times New Roman"/>
          <w:sz w:val="28"/>
          <w:szCs w:val="28"/>
        </w:rPr>
        <w:t>органов местного самоуправления Камышловского городского округа за отчетный период;</w:t>
      </w:r>
    </w:p>
    <w:p w:rsidR="00BD3B32" w:rsidRPr="00F60DB2" w:rsidRDefault="00BD3B32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60DB2">
        <w:rPr>
          <w:rFonts w:ascii="Liberation Serif" w:hAnsi="Liberation Serif" w:cs="Times New Roman"/>
          <w:sz w:val="28"/>
          <w:szCs w:val="28"/>
        </w:rPr>
        <w:t>- расчет суммы затрат на опубликование муниципальных правовых актов и иной официальной информации органов местного самоуправления Камышловского  городского округа за отчетный период;</w:t>
      </w:r>
    </w:p>
    <w:p w:rsidR="00BD3B32" w:rsidRPr="00BB722C" w:rsidRDefault="00BD3B32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B722C">
        <w:rPr>
          <w:rFonts w:ascii="Liberation Serif" w:hAnsi="Liberation Serif" w:cs="Times New Roman"/>
          <w:sz w:val="28"/>
          <w:szCs w:val="28"/>
        </w:rPr>
        <w:t xml:space="preserve">- </w:t>
      </w:r>
      <w:r w:rsidR="00BB722C" w:rsidRPr="00BB722C">
        <w:rPr>
          <w:rFonts w:ascii="Liberation Serif" w:hAnsi="Liberation Serif" w:cs="Times New Roman"/>
          <w:sz w:val="28"/>
          <w:szCs w:val="28"/>
        </w:rPr>
        <w:t xml:space="preserve">сведения об опубликовании муниципальных правовых актов органов местного самоуправления Камышловского городского округа и иной официальной </w:t>
      </w:r>
      <w:r w:rsidR="00BB722C">
        <w:rPr>
          <w:rFonts w:ascii="Liberation Serif" w:hAnsi="Liberation Serif" w:cs="Times New Roman"/>
          <w:sz w:val="28"/>
          <w:szCs w:val="28"/>
        </w:rPr>
        <w:t xml:space="preserve">информации </w:t>
      </w:r>
      <w:r w:rsidR="00BB722C" w:rsidRPr="00BB722C">
        <w:rPr>
          <w:rFonts w:ascii="Liberation Serif" w:hAnsi="Liberation Serif" w:cs="Times New Roman"/>
          <w:sz w:val="28"/>
          <w:szCs w:val="28"/>
        </w:rPr>
        <w:t xml:space="preserve">о деятельности органов местного самоуправления Камышловского городского округа за отчетный период (Приложение № </w:t>
      </w:r>
      <w:r w:rsidR="004B02BD">
        <w:rPr>
          <w:rFonts w:ascii="Liberation Serif" w:hAnsi="Liberation Serif" w:cs="Times New Roman"/>
          <w:sz w:val="28"/>
          <w:szCs w:val="28"/>
        </w:rPr>
        <w:t>1</w:t>
      </w:r>
      <w:r w:rsidR="00BB722C" w:rsidRPr="00BB722C">
        <w:rPr>
          <w:rFonts w:ascii="Liberation Serif" w:hAnsi="Liberation Serif" w:cs="Times New Roman"/>
          <w:sz w:val="28"/>
          <w:szCs w:val="28"/>
        </w:rPr>
        <w:t>)</w:t>
      </w:r>
      <w:r w:rsidRPr="00BB722C">
        <w:rPr>
          <w:rFonts w:ascii="Liberation Serif" w:hAnsi="Liberation Serif" w:cs="Times New Roman"/>
          <w:sz w:val="28"/>
          <w:szCs w:val="28"/>
        </w:rPr>
        <w:t>;</w:t>
      </w:r>
    </w:p>
    <w:p w:rsidR="004B02BD" w:rsidRDefault="00BD3B32" w:rsidP="002133D1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60DB2">
        <w:rPr>
          <w:rFonts w:ascii="Liberation Serif" w:hAnsi="Liberation Serif" w:cs="Times New Roman"/>
          <w:sz w:val="28"/>
          <w:szCs w:val="28"/>
        </w:rPr>
        <w:t xml:space="preserve">- </w:t>
      </w:r>
      <w:r w:rsidR="00AD6173" w:rsidRPr="00F60DB2">
        <w:rPr>
          <w:rFonts w:ascii="Liberation Serif" w:hAnsi="Liberation Serif" w:cs="Times New Roman"/>
          <w:sz w:val="28"/>
          <w:szCs w:val="28"/>
        </w:rPr>
        <w:t xml:space="preserve">сведения об </w:t>
      </w:r>
      <w:r w:rsidRPr="00F60DB2">
        <w:rPr>
          <w:rFonts w:ascii="Liberation Serif" w:hAnsi="Liberation Serif" w:cs="Times New Roman"/>
          <w:sz w:val="28"/>
          <w:szCs w:val="28"/>
        </w:rPr>
        <w:t>отсутстви</w:t>
      </w:r>
      <w:r w:rsidR="00AD6173" w:rsidRPr="00F60DB2">
        <w:rPr>
          <w:rFonts w:ascii="Liberation Serif" w:hAnsi="Liberation Serif" w:cs="Times New Roman"/>
          <w:sz w:val="28"/>
          <w:szCs w:val="28"/>
        </w:rPr>
        <w:t>и</w:t>
      </w:r>
      <w:r w:rsidRPr="00F60DB2">
        <w:rPr>
          <w:rFonts w:ascii="Liberation Serif" w:hAnsi="Liberation Serif" w:cs="Times New Roman"/>
          <w:sz w:val="28"/>
          <w:szCs w:val="28"/>
        </w:rPr>
        <w:t xml:space="preserve"> задолженности перед бюджетами всех уровней и (или) государственными внебюджетными фондами, а равно отсутствие случаев нахождения в стадии банкротства, ликвидаци</w:t>
      </w:r>
      <w:r w:rsidR="003806BD" w:rsidRPr="00F60DB2">
        <w:rPr>
          <w:rFonts w:ascii="Liberation Serif" w:hAnsi="Liberation Serif" w:cs="Times New Roman"/>
          <w:sz w:val="28"/>
          <w:szCs w:val="28"/>
        </w:rPr>
        <w:t xml:space="preserve">и, приостановления </w:t>
      </w:r>
      <w:r w:rsidR="002133D1">
        <w:rPr>
          <w:rFonts w:ascii="Liberation Serif" w:hAnsi="Liberation Serif" w:cs="Times New Roman"/>
          <w:sz w:val="28"/>
          <w:szCs w:val="28"/>
        </w:rPr>
        <w:t>деятельности</w:t>
      </w:r>
      <w:r w:rsidR="00587662">
        <w:rPr>
          <w:rFonts w:ascii="Liberation Serif" w:hAnsi="Liberation Serif" w:cs="Times New Roman"/>
          <w:sz w:val="28"/>
          <w:szCs w:val="28"/>
        </w:rPr>
        <w:t>.</w:t>
      </w:r>
    </w:p>
    <w:p w:rsidR="00E904AD" w:rsidRDefault="00E904AD" w:rsidP="00E90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C4FBC">
        <w:rPr>
          <w:rFonts w:ascii="Liberation Serif" w:hAnsi="Liberation Serif" w:cs="Liberation Serif"/>
          <w:sz w:val="28"/>
          <w:szCs w:val="28"/>
        </w:rPr>
        <w:t>Заявка представляется в печатном виде, прошитой, пронумерованной, подписанной руководителем организации – получателя субсидии (уполномоченным работодателем должностным лицом) и главным бухгалтером (бухгалтером) (при наличии) и скрепленной печатью (при наличии).</w:t>
      </w:r>
    </w:p>
    <w:p w:rsidR="00C77059" w:rsidRPr="004B02BD" w:rsidRDefault="004B02BD" w:rsidP="0038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2BD">
        <w:rPr>
          <w:rFonts w:ascii="Liberation Serif" w:hAnsi="Liberation Serif" w:cs="Times New Roman"/>
          <w:sz w:val="28"/>
          <w:szCs w:val="28"/>
        </w:rPr>
        <w:t>9</w:t>
      </w:r>
      <w:r w:rsidR="00F7417E" w:rsidRPr="004B02BD">
        <w:rPr>
          <w:rFonts w:ascii="Liberation Serif" w:hAnsi="Liberation Serif" w:cs="Times New Roman"/>
          <w:sz w:val="28"/>
          <w:szCs w:val="28"/>
        </w:rPr>
        <w:t>. Администраци</w:t>
      </w:r>
      <w:r w:rsidRPr="004B02BD">
        <w:rPr>
          <w:rFonts w:ascii="Liberation Serif" w:hAnsi="Liberation Serif" w:cs="Times New Roman"/>
          <w:sz w:val="28"/>
          <w:szCs w:val="28"/>
        </w:rPr>
        <w:t>я</w:t>
      </w:r>
      <w:r w:rsidR="00F7417E" w:rsidRPr="004B02BD">
        <w:rPr>
          <w:rFonts w:ascii="Liberation Serif" w:hAnsi="Liberation Serif" w:cs="Times New Roman"/>
          <w:sz w:val="28"/>
          <w:szCs w:val="28"/>
        </w:rPr>
        <w:t xml:space="preserve"> в течение </w:t>
      </w:r>
      <w:r w:rsidRPr="004B02BD">
        <w:rPr>
          <w:rFonts w:ascii="Liberation Serif" w:hAnsi="Liberation Serif" w:cs="Times New Roman"/>
          <w:sz w:val="28"/>
          <w:szCs w:val="28"/>
        </w:rPr>
        <w:t>5</w:t>
      </w:r>
      <w:r w:rsidR="00F7417E" w:rsidRPr="004B02BD">
        <w:rPr>
          <w:rFonts w:ascii="Liberation Serif" w:hAnsi="Liberation Serif" w:cs="Times New Roman"/>
          <w:sz w:val="28"/>
          <w:szCs w:val="28"/>
        </w:rPr>
        <w:t xml:space="preserve"> рабочих дней рассматривает полученные документы на соответствие Соглашению</w:t>
      </w:r>
      <w:r w:rsidR="00B31378" w:rsidRPr="004B02BD">
        <w:rPr>
          <w:rFonts w:ascii="Liberation Serif" w:hAnsi="Liberation Serif" w:cs="Times New Roman"/>
          <w:sz w:val="28"/>
          <w:szCs w:val="28"/>
        </w:rPr>
        <w:t>, принимает решение по итогам рассмотрения о возможности</w:t>
      </w:r>
      <w:r w:rsidR="00BD3B32" w:rsidRPr="004B02BD">
        <w:rPr>
          <w:rFonts w:ascii="Liberation Serif" w:hAnsi="Liberation Serif" w:cs="Times New Roman"/>
          <w:sz w:val="28"/>
          <w:szCs w:val="28"/>
        </w:rPr>
        <w:t xml:space="preserve"> перечислени</w:t>
      </w:r>
      <w:r w:rsidR="00B31378" w:rsidRPr="004B02BD">
        <w:rPr>
          <w:rFonts w:ascii="Liberation Serif" w:hAnsi="Liberation Serif" w:cs="Times New Roman"/>
          <w:sz w:val="28"/>
          <w:szCs w:val="28"/>
        </w:rPr>
        <w:t>я</w:t>
      </w:r>
      <w:r w:rsidR="00BD3B32" w:rsidRPr="004B02BD">
        <w:rPr>
          <w:rFonts w:ascii="Liberation Serif" w:hAnsi="Liberation Serif" w:cs="Times New Roman"/>
          <w:sz w:val="28"/>
          <w:szCs w:val="28"/>
        </w:rPr>
        <w:t xml:space="preserve"> субсидий получателю.</w:t>
      </w:r>
    </w:p>
    <w:p w:rsidR="00B31378" w:rsidRPr="004B02BD" w:rsidRDefault="00BD3B32" w:rsidP="0092661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5" w:name="dst100029"/>
      <w:bookmarkEnd w:id="5"/>
      <w:r w:rsidRPr="004B02BD">
        <w:rPr>
          <w:rFonts w:ascii="Liberation Serif" w:hAnsi="Liberation Serif" w:cs="Times New Roman"/>
          <w:sz w:val="28"/>
          <w:szCs w:val="28"/>
        </w:rPr>
        <w:t>1</w:t>
      </w:r>
      <w:r w:rsidR="004B02BD" w:rsidRPr="004B02BD">
        <w:rPr>
          <w:rFonts w:ascii="Liberation Serif" w:hAnsi="Liberation Serif" w:cs="Times New Roman"/>
          <w:sz w:val="28"/>
          <w:szCs w:val="28"/>
        </w:rPr>
        <w:t>0</w:t>
      </w:r>
      <w:r w:rsidRPr="004B02BD">
        <w:rPr>
          <w:rFonts w:ascii="Liberation Serif" w:hAnsi="Liberation Serif" w:cs="Times New Roman"/>
          <w:sz w:val="28"/>
          <w:szCs w:val="28"/>
        </w:rPr>
        <w:t xml:space="preserve">. </w:t>
      </w:r>
      <w:r w:rsidR="00E06588" w:rsidRPr="004B02BD">
        <w:rPr>
          <w:rFonts w:ascii="Liberation Serif" w:hAnsi="Liberation Serif" w:cs="Times New Roman"/>
          <w:sz w:val="28"/>
          <w:szCs w:val="28"/>
        </w:rPr>
        <w:t>П</w:t>
      </w:r>
      <w:r w:rsidR="00E06588" w:rsidRPr="004B02BD">
        <w:rPr>
          <w:rFonts w:ascii="Liberation Serif" w:eastAsia="Times New Roman" w:hAnsi="Liberation Serif" w:cs="Times New Roman"/>
          <w:sz w:val="28"/>
          <w:szCs w:val="28"/>
          <w:lang w:eastAsia="ru-RU"/>
        </w:rPr>
        <w:t>еречисление</w:t>
      </w:r>
      <w:r w:rsidR="00B9539C" w:rsidRPr="004B02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субсидии</w:t>
      </w:r>
      <w:r w:rsidR="00B9539C" w:rsidRPr="004B02BD">
        <w:rPr>
          <w:rFonts w:ascii="Liberation Serif" w:hAnsi="Liberation Serif" w:cs="Times New Roman"/>
          <w:sz w:val="28"/>
          <w:szCs w:val="28"/>
        </w:rPr>
        <w:t xml:space="preserve"> </w:t>
      </w:r>
      <w:r w:rsidR="00E06588" w:rsidRPr="004B02BD">
        <w:rPr>
          <w:rFonts w:ascii="Liberation Serif" w:hAnsi="Liberation Serif" w:cs="Times New Roman"/>
          <w:sz w:val="28"/>
          <w:szCs w:val="28"/>
        </w:rPr>
        <w:t>получателю осуществляется</w:t>
      </w:r>
      <w:r w:rsidR="00AE2DD5">
        <w:rPr>
          <w:rFonts w:ascii="Liberation Serif" w:hAnsi="Liberation Serif" w:cs="Times New Roman"/>
          <w:sz w:val="28"/>
          <w:szCs w:val="28"/>
        </w:rPr>
        <w:t>,</w:t>
      </w:r>
      <w:r w:rsidR="00E06588" w:rsidRPr="004B02BD">
        <w:rPr>
          <w:rFonts w:ascii="Liberation Serif" w:hAnsi="Liberation Serif" w:cs="Times New Roman"/>
          <w:sz w:val="28"/>
          <w:szCs w:val="28"/>
        </w:rPr>
        <w:t xml:space="preserve"> </w:t>
      </w:r>
      <w:r w:rsidR="00B9539C" w:rsidRPr="004B02BD">
        <w:rPr>
          <w:rFonts w:ascii="Liberation Serif" w:hAnsi="Liberation Serif" w:cs="Times New Roman"/>
          <w:sz w:val="28"/>
          <w:szCs w:val="28"/>
        </w:rPr>
        <w:t>ежеквартально</w:t>
      </w:r>
      <w:r w:rsidR="00AE2DD5">
        <w:rPr>
          <w:rFonts w:ascii="Liberation Serif" w:hAnsi="Liberation Serif" w:cs="Times New Roman"/>
          <w:sz w:val="28"/>
          <w:szCs w:val="28"/>
        </w:rPr>
        <w:t xml:space="preserve">, </w:t>
      </w:r>
      <w:r w:rsidR="00AE2DD5" w:rsidRPr="004B02BD">
        <w:rPr>
          <w:rFonts w:ascii="Liberation Serif" w:hAnsi="Liberation Serif" w:cs="Times New Roman"/>
          <w:sz w:val="28"/>
          <w:szCs w:val="28"/>
        </w:rPr>
        <w:t>на расчетный счет, открытый получателям субсидий в учреждениях Центрального банка Российской Федерации или кредитных организациях</w:t>
      </w:r>
      <w:r w:rsidR="00B31378" w:rsidRPr="004B02BD">
        <w:rPr>
          <w:rFonts w:ascii="Liberation Serif" w:hAnsi="Liberation Serif" w:cs="Times New Roman"/>
          <w:sz w:val="28"/>
          <w:szCs w:val="28"/>
        </w:rPr>
        <w:t xml:space="preserve">, </w:t>
      </w:r>
      <w:r w:rsidR="00213D46" w:rsidRPr="004B02BD">
        <w:rPr>
          <w:rFonts w:ascii="Liberation Serif" w:hAnsi="Liberation Serif" w:cs="Times New Roman"/>
          <w:sz w:val="28"/>
          <w:szCs w:val="28"/>
        </w:rPr>
        <w:t xml:space="preserve">не позднее </w:t>
      </w:r>
      <w:r w:rsidR="00E06588" w:rsidRPr="004B02BD"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13D46" w:rsidRPr="004B02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-го </w:t>
      </w:r>
      <w:r w:rsidR="004B02BD" w:rsidRPr="004B02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рабочего </w:t>
      </w:r>
      <w:r w:rsidR="00E06588" w:rsidRPr="004B02B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</w:t>
      </w:r>
      <w:r w:rsidR="00213D46" w:rsidRPr="004B02BD">
        <w:rPr>
          <w:rFonts w:ascii="Liberation Serif" w:eastAsia="Times New Roman" w:hAnsi="Liberation Serif" w:cs="Times New Roman"/>
          <w:sz w:val="28"/>
          <w:szCs w:val="28"/>
          <w:lang w:eastAsia="ru-RU"/>
        </w:rPr>
        <w:t>я, следующего за днем принятия Администрацией решения по результатам рассмотрения документов, указанных</w:t>
      </w:r>
      <w:r w:rsidR="00B31378" w:rsidRPr="004B02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13D46" w:rsidRPr="004B02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пункте </w:t>
      </w:r>
      <w:r w:rsidR="004B02BD" w:rsidRPr="004B02BD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213D46" w:rsidRPr="004B02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Порядка в сроки, установленные пунктом</w:t>
      </w:r>
      <w:r w:rsidR="00213D46" w:rsidRPr="004B02BD">
        <w:t xml:space="preserve"> </w:t>
      </w:r>
      <w:r w:rsidR="004B02BD" w:rsidRPr="004B02BD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B31378" w:rsidRPr="004B02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06588" w:rsidRPr="004B02B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</w:t>
      </w:r>
      <w:r w:rsidR="00B31378" w:rsidRPr="004B02B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оящего Порядка.</w:t>
      </w:r>
    </w:p>
    <w:p w:rsidR="002451DE" w:rsidRPr="004B02BD" w:rsidRDefault="004B02BD" w:rsidP="0092661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B02BD">
        <w:rPr>
          <w:rFonts w:ascii="Liberation Serif" w:hAnsi="Liberation Serif" w:cs="Times New Roman"/>
          <w:sz w:val="28"/>
          <w:szCs w:val="28"/>
        </w:rPr>
        <w:t>11</w:t>
      </w:r>
      <w:r w:rsidR="00B31378" w:rsidRPr="004B02BD">
        <w:rPr>
          <w:rFonts w:ascii="Liberation Serif" w:hAnsi="Liberation Serif" w:cs="Times New Roman"/>
          <w:sz w:val="28"/>
          <w:szCs w:val="28"/>
        </w:rPr>
        <w:t xml:space="preserve">. </w:t>
      </w:r>
      <w:r w:rsidR="002451DE" w:rsidRPr="004B02BD">
        <w:rPr>
          <w:rFonts w:ascii="Liberation Serif" w:hAnsi="Liberation Serif" w:cs="Times New Roman"/>
          <w:sz w:val="28"/>
          <w:szCs w:val="28"/>
        </w:rPr>
        <w:t>Результатом предоставления субсидии является опубликование муниципальных правовых актов Камышловского городского округа и иной официальной информации органов местного самоуправления Камышловского городского округа</w:t>
      </w:r>
      <w:r w:rsidRPr="004B02BD">
        <w:rPr>
          <w:rFonts w:ascii="Liberation Serif" w:hAnsi="Liberation Serif" w:cs="Times New Roman"/>
          <w:sz w:val="28"/>
          <w:szCs w:val="28"/>
        </w:rPr>
        <w:t>, достижение значений результатов предоставления субсидии, установленных муниципальной подпрограммой «Информационное обеспечение деятельности органов местного самоуправления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</w:t>
      </w:r>
      <w:r>
        <w:rPr>
          <w:rFonts w:ascii="Liberation Serif" w:hAnsi="Liberation Serif" w:cs="Times New Roman"/>
          <w:sz w:val="28"/>
          <w:szCs w:val="28"/>
        </w:rPr>
        <w:t xml:space="preserve"> (приложение № 2)</w:t>
      </w:r>
      <w:r w:rsidRPr="004B02BD">
        <w:rPr>
          <w:rFonts w:ascii="Liberation Serif" w:hAnsi="Liberation Serif" w:cs="Times New Roman"/>
          <w:sz w:val="28"/>
          <w:szCs w:val="28"/>
        </w:rPr>
        <w:t>.</w:t>
      </w:r>
    </w:p>
    <w:p w:rsidR="004B02BD" w:rsidRDefault="004B02BD" w:rsidP="00041E3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4B02BD" w:rsidRPr="007E012D" w:rsidRDefault="007E012D" w:rsidP="007E012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E012D">
        <w:rPr>
          <w:rFonts w:ascii="Liberation Serif" w:hAnsi="Liberation Serif" w:cs="Times New Roman"/>
          <w:b/>
          <w:sz w:val="28"/>
          <w:szCs w:val="28"/>
        </w:rPr>
        <w:t>3. Осуществление контроля (мониторинга) за соблюдением условий и порядка предоставления субсидии</w:t>
      </w:r>
    </w:p>
    <w:p w:rsidR="00ED19AE" w:rsidRPr="00ED19AE" w:rsidRDefault="00447499" w:rsidP="00041E3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ED19AE">
        <w:rPr>
          <w:rFonts w:ascii="Liberation Serif" w:hAnsi="Liberation Serif" w:cs="Times New Roman"/>
          <w:sz w:val="28"/>
          <w:szCs w:val="28"/>
        </w:rPr>
        <w:t>1</w:t>
      </w:r>
      <w:r w:rsidR="00041E30" w:rsidRPr="00ED19AE">
        <w:rPr>
          <w:rFonts w:ascii="Liberation Serif" w:hAnsi="Liberation Serif" w:cs="Times New Roman"/>
          <w:sz w:val="28"/>
          <w:szCs w:val="28"/>
        </w:rPr>
        <w:t xml:space="preserve">. </w:t>
      </w:r>
      <w:r w:rsidR="00ED19AE" w:rsidRPr="00ED19AE">
        <w:rPr>
          <w:rFonts w:ascii="Liberation Serif" w:hAnsi="Liberation Serif" w:cs="Times New Roman"/>
          <w:sz w:val="28"/>
          <w:szCs w:val="28"/>
        </w:rPr>
        <w:t xml:space="preserve">При предоставлении субсидии обязательным требованием является проверка главным распорядителем и уполномоченным органом </w:t>
      </w:r>
      <w:r w:rsidR="00ED19AE" w:rsidRPr="00ED19AE">
        <w:rPr>
          <w:rFonts w:ascii="Liberation Serif" w:hAnsi="Liberation Serif" w:cs="Times New Roman"/>
          <w:sz w:val="28"/>
          <w:szCs w:val="28"/>
        </w:rPr>
        <w:lastRenderedPageBreak/>
        <w:t>муниципального финансового контроля соблюдения условий, целей и порядка предоставления субсидии получателем субсидии, в том числе в части достижения результатов предоставления субсидии.</w:t>
      </w:r>
    </w:p>
    <w:p w:rsidR="00ED19AE" w:rsidRPr="00ED19AE" w:rsidRDefault="00ED19AE" w:rsidP="00041E3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ED19AE">
        <w:rPr>
          <w:rFonts w:ascii="Liberation Serif" w:hAnsi="Liberation Serif" w:cs="Times New Roman"/>
          <w:sz w:val="28"/>
          <w:szCs w:val="28"/>
        </w:rPr>
        <w:t>2. Ответственность за достоверность представляемых в Администрацию документов для получения субсидии несет получатель субсидии в соответствии с действующим законодательством Российской Федерации.</w:t>
      </w:r>
    </w:p>
    <w:p w:rsidR="00ED19AE" w:rsidRPr="00ED19AE" w:rsidRDefault="00ED19AE" w:rsidP="00ED19AE">
      <w:pPr>
        <w:pStyle w:val="1"/>
        <w:shd w:val="clear" w:color="auto" w:fill="auto"/>
        <w:tabs>
          <w:tab w:val="left" w:pos="1203"/>
        </w:tabs>
        <w:spacing w:before="0" w:line="240" w:lineRule="auto"/>
        <w:ind w:right="40" w:firstLine="6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Pr="00ED19AE">
        <w:rPr>
          <w:rFonts w:ascii="Liberation Serif" w:hAnsi="Liberation Serif" w:cs="Liberation Serif"/>
          <w:sz w:val="28"/>
          <w:szCs w:val="28"/>
        </w:rPr>
        <w:t>В случа</w:t>
      </w:r>
      <w:r>
        <w:rPr>
          <w:rFonts w:ascii="Liberation Serif" w:hAnsi="Liberation Serif" w:cs="Liberation Serif"/>
          <w:sz w:val="28"/>
          <w:szCs w:val="28"/>
        </w:rPr>
        <w:t>е нарушения получателем субсидии</w:t>
      </w:r>
      <w:r w:rsidRPr="00ED19AE">
        <w:rPr>
          <w:rFonts w:ascii="Liberation Serif" w:hAnsi="Liberation Serif" w:cs="Liberation Serif"/>
          <w:sz w:val="28"/>
          <w:szCs w:val="28"/>
        </w:rPr>
        <w:t xml:space="preserve"> условий, установленных при их предоставлении, выявленного по фактам проверок, проведенных главным распорядителем или уполномоченным органом муниципального финансового контроля, а также в случае не достижения показателей результативности, предъявляются требования о возврате субсидии.</w:t>
      </w:r>
    </w:p>
    <w:p w:rsidR="00ED19AE" w:rsidRPr="00ED19AE" w:rsidRDefault="00ED19AE" w:rsidP="00ED19AE">
      <w:pPr>
        <w:pStyle w:val="1"/>
        <w:shd w:val="clear" w:color="auto" w:fill="auto"/>
        <w:tabs>
          <w:tab w:val="left" w:pos="1126"/>
        </w:tabs>
        <w:spacing w:before="0" w:line="240" w:lineRule="auto"/>
        <w:ind w:right="40" w:firstLine="6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Pr="00ED19AE">
        <w:rPr>
          <w:rFonts w:ascii="Liberation Serif" w:hAnsi="Liberation Serif" w:cs="Liberation Serif"/>
          <w:sz w:val="28"/>
          <w:szCs w:val="28"/>
        </w:rPr>
        <w:t xml:space="preserve">При получении от Администрации требования об обеспечении возврата субсидии </w:t>
      </w:r>
      <w:r>
        <w:rPr>
          <w:rFonts w:ascii="Liberation Serif" w:hAnsi="Liberation Serif" w:cs="Liberation Serif"/>
          <w:sz w:val="28"/>
          <w:szCs w:val="28"/>
        </w:rPr>
        <w:t>получатель субсидии</w:t>
      </w:r>
      <w:r w:rsidRPr="00ED19AE">
        <w:rPr>
          <w:rFonts w:ascii="Liberation Serif" w:hAnsi="Liberation Serif" w:cs="Liberation Serif"/>
          <w:sz w:val="28"/>
          <w:szCs w:val="28"/>
        </w:rPr>
        <w:t xml:space="preserve"> обязан в течение 10 календарных дней с момента получения соответствующего требования произвести возврат субсидии. При невозврате субсидии в указанный срок Администрация принимает меры по взысканию подлежащей возврату субсидии в судебном порядке.</w:t>
      </w:r>
    </w:p>
    <w:p w:rsidR="001B55AC" w:rsidRPr="009855BC" w:rsidRDefault="00C6023F" w:rsidP="00041E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6" w:name="P165"/>
      <w:bookmarkEnd w:id="6"/>
      <w:r w:rsidRPr="00C6023F">
        <w:rPr>
          <w:rFonts w:ascii="Liberation Serif" w:hAnsi="Liberation Serif" w:cs="Times New Roman"/>
          <w:sz w:val="28"/>
          <w:szCs w:val="28"/>
        </w:rPr>
        <w:t>5</w:t>
      </w:r>
      <w:r w:rsidR="00276C90" w:rsidRPr="00C6023F">
        <w:rPr>
          <w:rFonts w:ascii="Liberation Serif" w:hAnsi="Liberation Serif" w:cs="Times New Roman"/>
          <w:sz w:val="28"/>
          <w:szCs w:val="28"/>
        </w:rPr>
        <w:t xml:space="preserve">. </w:t>
      </w:r>
      <w:bookmarkStart w:id="7" w:name="dst100025"/>
      <w:bookmarkStart w:id="8" w:name="dst100026"/>
      <w:bookmarkStart w:id="9" w:name="dst100031"/>
      <w:bookmarkStart w:id="10" w:name="dst100032"/>
      <w:bookmarkStart w:id="11" w:name="dst100039"/>
      <w:bookmarkStart w:id="12" w:name="dst100040"/>
      <w:bookmarkStart w:id="13" w:name="dst100043"/>
      <w:bookmarkStart w:id="14" w:name="dst100044"/>
      <w:bookmarkStart w:id="15" w:name="P10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276C90" w:rsidRPr="00C6023F">
        <w:rPr>
          <w:rFonts w:ascii="Liberation Serif" w:hAnsi="Liberation Serif" w:cs="Times New Roman"/>
          <w:sz w:val="28"/>
          <w:szCs w:val="28"/>
        </w:rPr>
        <w:t>Получатель субсидий</w:t>
      </w:r>
      <w:r w:rsidR="009C6A8C">
        <w:rPr>
          <w:rFonts w:ascii="Liberation Serif" w:hAnsi="Liberation Serif" w:cs="Times New Roman"/>
          <w:sz w:val="28"/>
          <w:szCs w:val="28"/>
        </w:rPr>
        <w:t xml:space="preserve"> несет ответственность за </w:t>
      </w:r>
      <w:r w:rsidR="00882952" w:rsidRPr="00C6023F">
        <w:rPr>
          <w:rFonts w:ascii="Liberation Serif" w:hAnsi="Liberation Serif" w:cs="Times New Roman"/>
          <w:sz w:val="28"/>
          <w:szCs w:val="28"/>
        </w:rPr>
        <w:t>целевое использование бюджетных средств (субсиди</w:t>
      </w:r>
      <w:r>
        <w:rPr>
          <w:rFonts w:ascii="Liberation Serif" w:hAnsi="Liberation Serif" w:cs="Times New Roman"/>
          <w:sz w:val="28"/>
          <w:szCs w:val="28"/>
        </w:rPr>
        <w:t>и</w:t>
      </w:r>
      <w:r w:rsidR="00882952" w:rsidRPr="00C6023F">
        <w:rPr>
          <w:rFonts w:ascii="Liberation Serif" w:hAnsi="Liberation Serif" w:cs="Times New Roman"/>
          <w:sz w:val="28"/>
          <w:szCs w:val="28"/>
        </w:rPr>
        <w:t>)</w:t>
      </w:r>
      <w:r w:rsidR="009C6A8C">
        <w:rPr>
          <w:rFonts w:ascii="Liberation Serif" w:hAnsi="Liberation Serif" w:cs="Times New Roman"/>
          <w:sz w:val="28"/>
          <w:szCs w:val="28"/>
        </w:rPr>
        <w:t>, соблюдении условий, установленных при предоставлении субсидии, полноту, качество, достоверность и своевременность предоставления отчетности и документов,</w:t>
      </w:r>
      <w:r w:rsidR="00882952" w:rsidRPr="00C6023F">
        <w:rPr>
          <w:rFonts w:ascii="Liberation Serif" w:hAnsi="Liberation Serif" w:cs="Times New Roman"/>
          <w:sz w:val="28"/>
          <w:szCs w:val="28"/>
        </w:rPr>
        <w:t xml:space="preserve"> в соответствии с действующим законодательством.</w:t>
      </w:r>
      <w:r w:rsidR="001B55A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82952" w:rsidRPr="009855BC" w:rsidRDefault="00882952" w:rsidP="0092661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82952" w:rsidRPr="009855BC" w:rsidRDefault="00882952" w:rsidP="0092661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303510" w:rsidRPr="009855BC" w:rsidRDefault="00303510" w:rsidP="0092661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E1083E" w:rsidRDefault="00E1083E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E1083E" w:rsidRDefault="00E1083E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E1083E" w:rsidRDefault="00E1083E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E1083E" w:rsidRDefault="00E1083E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0D3786" w:rsidRDefault="000D3786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0D3786" w:rsidRDefault="000D3786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0D3786" w:rsidRDefault="000D3786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0D3786" w:rsidRDefault="000D3786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0D3786" w:rsidRDefault="000D3786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0D3786" w:rsidRDefault="000D3786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FD4E62" w:rsidRPr="00A060A1" w:rsidRDefault="00FD4E62" w:rsidP="00FD4E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A060A1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 к Порядку </w:t>
      </w:r>
    </w:p>
    <w:p w:rsidR="00FD4E62" w:rsidRPr="00FD4E62" w:rsidRDefault="00FD4E62" w:rsidP="00FD4E6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4B02BD" w:rsidRPr="00FD4E62" w:rsidRDefault="004B02BD" w:rsidP="004B02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D4E62">
        <w:rPr>
          <w:rFonts w:ascii="Liberation Serif" w:hAnsi="Liberation Serif" w:cs="Liberation Serif"/>
          <w:sz w:val="24"/>
          <w:szCs w:val="24"/>
        </w:rPr>
        <w:t>Форма</w:t>
      </w:r>
    </w:p>
    <w:p w:rsidR="004B02BD" w:rsidRPr="00FD4E62" w:rsidRDefault="004B02BD" w:rsidP="004B02B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B02BD" w:rsidRDefault="004B02BD" w:rsidP="004B0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4B02BD" w:rsidRDefault="004B02BD" w:rsidP="004B0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</w:t>
      </w:r>
      <w:r w:rsidRPr="00BB722C">
        <w:rPr>
          <w:rFonts w:ascii="Liberation Serif" w:hAnsi="Liberation Serif" w:cs="Times New Roman"/>
          <w:sz w:val="28"/>
          <w:szCs w:val="28"/>
        </w:rPr>
        <w:t xml:space="preserve">ведения об опубликовании муниципальных правовых актов органов местного самоуправления Камышловского городского округа и иной официальной </w:t>
      </w:r>
      <w:r>
        <w:rPr>
          <w:rFonts w:ascii="Liberation Serif" w:hAnsi="Liberation Serif" w:cs="Times New Roman"/>
          <w:sz w:val="28"/>
          <w:szCs w:val="28"/>
        </w:rPr>
        <w:t xml:space="preserve">информации </w:t>
      </w:r>
      <w:r w:rsidRPr="00BB722C">
        <w:rPr>
          <w:rFonts w:ascii="Liberation Serif" w:hAnsi="Liberation Serif" w:cs="Times New Roman"/>
          <w:sz w:val="28"/>
          <w:szCs w:val="28"/>
        </w:rPr>
        <w:t xml:space="preserve">о деятельности органов местного самоуправления Камышловского городского округа за отчетный период </w:t>
      </w:r>
    </w:p>
    <w:p w:rsidR="004B02BD" w:rsidRPr="00FD4E62" w:rsidRDefault="004B02BD" w:rsidP="004B0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D4E62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4B02BD" w:rsidRPr="00FD4E62" w:rsidRDefault="004B02BD" w:rsidP="004B0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D4E62">
        <w:rPr>
          <w:rFonts w:ascii="Liberation Serif" w:hAnsi="Liberation Serif" w:cs="Liberation Serif"/>
          <w:sz w:val="24"/>
          <w:szCs w:val="24"/>
        </w:rPr>
        <w:t>(наименование получателя субсидии)</w:t>
      </w:r>
    </w:p>
    <w:p w:rsidR="004B02BD" w:rsidRPr="00FD4E62" w:rsidRDefault="004B02BD" w:rsidP="004B0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D4E62">
        <w:rPr>
          <w:rFonts w:ascii="Liberation Serif" w:hAnsi="Liberation Serif" w:cs="Liberation Serif"/>
          <w:sz w:val="24"/>
          <w:szCs w:val="24"/>
        </w:rPr>
        <w:t>за _________________ __________ г.</w:t>
      </w:r>
    </w:p>
    <w:p w:rsidR="004B02BD" w:rsidRPr="00FD4E62" w:rsidRDefault="004B02BD" w:rsidP="004B0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D4E62">
        <w:rPr>
          <w:rFonts w:ascii="Liberation Serif" w:hAnsi="Liberation Serif" w:cs="Liberation Serif"/>
          <w:sz w:val="24"/>
          <w:szCs w:val="24"/>
        </w:rPr>
        <w:t xml:space="preserve">(период) </w:t>
      </w:r>
    </w:p>
    <w:p w:rsidR="004B02BD" w:rsidRPr="00FD4E62" w:rsidRDefault="004B02BD" w:rsidP="004B0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70"/>
        <w:gridCol w:w="1374"/>
      </w:tblGrid>
      <w:tr w:rsidR="004B02BD" w:rsidRPr="00FD4E62" w:rsidTr="00146186">
        <w:tc>
          <w:tcPr>
            <w:tcW w:w="7970" w:type="dxa"/>
          </w:tcPr>
          <w:p w:rsidR="004B02BD" w:rsidRPr="00FD4E62" w:rsidRDefault="004B02BD" w:rsidP="00146186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Информационный материал</w:t>
            </w:r>
          </w:p>
        </w:tc>
        <w:tc>
          <w:tcPr>
            <w:tcW w:w="1374" w:type="dxa"/>
          </w:tcPr>
          <w:p w:rsidR="004B02BD" w:rsidRPr="00FD4E62" w:rsidRDefault="004B02BD" w:rsidP="00146186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</w:tr>
      <w:tr w:rsidR="004B02BD" w:rsidRPr="00FD4E62" w:rsidTr="00146186">
        <w:tc>
          <w:tcPr>
            <w:tcW w:w="7970" w:type="dxa"/>
          </w:tcPr>
          <w:p w:rsidR="004B02BD" w:rsidRPr="00FD4E62" w:rsidRDefault="004B02BD" w:rsidP="00146186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муниципальные 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правовые акты Думы Камышловского городского округа</w:t>
            </w:r>
          </w:p>
        </w:tc>
        <w:tc>
          <w:tcPr>
            <w:tcW w:w="1374" w:type="dxa"/>
          </w:tcPr>
          <w:p w:rsidR="004B02BD" w:rsidRPr="00FD4E62" w:rsidRDefault="004B02BD" w:rsidP="00146186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2BD" w:rsidRPr="00FD4E62" w:rsidTr="00146186">
        <w:tc>
          <w:tcPr>
            <w:tcW w:w="7970" w:type="dxa"/>
          </w:tcPr>
          <w:p w:rsidR="004B02BD" w:rsidRPr="00FD4E62" w:rsidRDefault="004B02BD" w:rsidP="00146186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муниципальные 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правовые акты администрации Камышловского городского округа: </w:t>
            </w:r>
          </w:p>
        </w:tc>
        <w:tc>
          <w:tcPr>
            <w:tcW w:w="1374" w:type="dxa"/>
          </w:tcPr>
          <w:p w:rsidR="004B02BD" w:rsidRPr="00FD4E62" w:rsidRDefault="004B02BD" w:rsidP="00146186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2BD" w:rsidRPr="00FD4E62" w:rsidTr="00146186">
        <w:tc>
          <w:tcPr>
            <w:tcW w:w="7970" w:type="dxa"/>
          </w:tcPr>
          <w:p w:rsidR="004B02BD" w:rsidRPr="00FD4E62" w:rsidRDefault="004B02BD" w:rsidP="00146186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- постановления</w:t>
            </w:r>
          </w:p>
        </w:tc>
        <w:tc>
          <w:tcPr>
            <w:tcW w:w="1374" w:type="dxa"/>
          </w:tcPr>
          <w:p w:rsidR="004B02BD" w:rsidRPr="00FD4E62" w:rsidRDefault="004B02BD" w:rsidP="00146186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2BD" w:rsidRPr="00FD4E62" w:rsidTr="00146186">
        <w:tc>
          <w:tcPr>
            <w:tcW w:w="7970" w:type="dxa"/>
          </w:tcPr>
          <w:p w:rsidR="004B02BD" w:rsidRPr="00FD4E62" w:rsidRDefault="004B02BD" w:rsidP="00146186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- распоряжения</w:t>
            </w:r>
          </w:p>
        </w:tc>
        <w:tc>
          <w:tcPr>
            <w:tcW w:w="1374" w:type="dxa"/>
          </w:tcPr>
          <w:p w:rsidR="004B02BD" w:rsidRPr="00FD4E62" w:rsidRDefault="004B02BD" w:rsidP="00146186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2BD" w:rsidRPr="00FD4E62" w:rsidTr="00146186">
        <w:tc>
          <w:tcPr>
            <w:tcW w:w="7970" w:type="dxa"/>
          </w:tcPr>
          <w:p w:rsidR="004B02BD" w:rsidRPr="00FD4E62" w:rsidRDefault="004B02BD" w:rsidP="00146186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формационные сообщения, статьи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о деятельности Думы Камышловского городского округа</w:t>
            </w:r>
          </w:p>
        </w:tc>
        <w:tc>
          <w:tcPr>
            <w:tcW w:w="1374" w:type="dxa"/>
          </w:tcPr>
          <w:p w:rsidR="004B02BD" w:rsidRPr="00FD4E62" w:rsidRDefault="004B02BD" w:rsidP="00146186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2BD" w:rsidRPr="00FD4E62" w:rsidTr="00146186">
        <w:tc>
          <w:tcPr>
            <w:tcW w:w="7970" w:type="dxa"/>
          </w:tcPr>
          <w:p w:rsidR="004B02BD" w:rsidRDefault="004B02BD" w:rsidP="00146186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формационные сообщения, статьи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о деятельности 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Контрольного органа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Камышловского городского округа</w:t>
            </w:r>
          </w:p>
        </w:tc>
        <w:tc>
          <w:tcPr>
            <w:tcW w:w="1374" w:type="dxa"/>
          </w:tcPr>
          <w:p w:rsidR="004B02BD" w:rsidRPr="00FD4E62" w:rsidRDefault="004B02BD" w:rsidP="00146186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2BD" w:rsidRPr="00FD4E62" w:rsidTr="00146186">
        <w:tc>
          <w:tcPr>
            <w:tcW w:w="7970" w:type="dxa"/>
          </w:tcPr>
          <w:p w:rsidR="004B02BD" w:rsidRPr="00FD4E62" w:rsidRDefault="004B02BD" w:rsidP="00146186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сообщения,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статьи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о деятельности главы Камышловского городского округа, администрации Камышловского городского округа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74" w:type="dxa"/>
          </w:tcPr>
          <w:p w:rsidR="004B02BD" w:rsidRPr="00FD4E62" w:rsidRDefault="004B02BD" w:rsidP="00146186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2BD" w:rsidRPr="00FD4E62" w:rsidTr="00146186">
        <w:tc>
          <w:tcPr>
            <w:tcW w:w="7970" w:type="dxa"/>
          </w:tcPr>
          <w:p w:rsidR="004B02BD" w:rsidRPr="00FD4E62" w:rsidRDefault="004B02BD" w:rsidP="00146186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- по вопросам жилищно-коммунального и городского хозяйства</w:t>
            </w:r>
          </w:p>
        </w:tc>
        <w:tc>
          <w:tcPr>
            <w:tcW w:w="1374" w:type="dxa"/>
          </w:tcPr>
          <w:p w:rsidR="004B02BD" w:rsidRPr="00FD4E62" w:rsidRDefault="004B02BD" w:rsidP="00146186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2BD" w:rsidRPr="00FD4E62" w:rsidTr="00146186">
        <w:tc>
          <w:tcPr>
            <w:tcW w:w="7970" w:type="dxa"/>
          </w:tcPr>
          <w:p w:rsidR="004B02BD" w:rsidRPr="00FD4E62" w:rsidRDefault="004B02BD" w:rsidP="00146186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- по вопросам гражданской обороны, чрезвычайных ситуаций, пожарной безопасности</w:t>
            </w:r>
          </w:p>
        </w:tc>
        <w:tc>
          <w:tcPr>
            <w:tcW w:w="1374" w:type="dxa"/>
          </w:tcPr>
          <w:p w:rsidR="004B02BD" w:rsidRPr="00FD4E62" w:rsidRDefault="004B02BD" w:rsidP="00146186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2BD" w:rsidRPr="00FD4E62" w:rsidTr="00146186">
        <w:tc>
          <w:tcPr>
            <w:tcW w:w="7970" w:type="dxa"/>
          </w:tcPr>
          <w:p w:rsidR="004B02BD" w:rsidRPr="00FD4E62" w:rsidRDefault="004B02BD" w:rsidP="00146186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- по вопросам архитектуры и градостроительства</w:t>
            </w:r>
          </w:p>
        </w:tc>
        <w:tc>
          <w:tcPr>
            <w:tcW w:w="1374" w:type="dxa"/>
          </w:tcPr>
          <w:p w:rsidR="004B02BD" w:rsidRPr="00FD4E62" w:rsidRDefault="004B02BD" w:rsidP="00146186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2BD" w:rsidRPr="00FD4E62" w:rsidTr="00146186">
        <w:tc>
          <w:tcPr>
            <w:tcW w:w="7970" w:type="dxa"/>
          </w:tcPr>
          <w:p w:rsidR="004B02BD" w:rsidRPr="00FD4E62" w:rsidRDefault="004B02BD" w:rsidP="00146186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- по вопросам муниципального имущества и землепользования</w:t>
            </w:r>
          </w:p>
        </w:tc>
        <w:tc>
          <w:tcPr>
            <w:tcW w:w="1374" w:type="dxa"/>
          </w:tcPr>
          <w:p w:rsidR="004B02BD" w:rsidRPr="00FD4E62" w:rsidRDefault="004B02BD" w:rsidP="00146186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2BD" w:rsidRPr="00FD4E62" w:rsidTr="00146186">
        <w:tc>
          <w:tcPr>
            <w:tcW w:w="7970" w:type="dxa"/>
          </w:tcPr>
          <w:p w:rsidR="004B02BD" w:rsidRPr="00FD4E62" w:rsidRDefault="004B02BD" w:rsidP="00146186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- по вопросам образования, культуры, спорта и молодежной политики</w:t>
            </w:r>
          </w:p>
        </w:tc>
        <w:tc>
          <w:tcPr>
            <w:tcW w:w="1374" w:type="dxa"/>
          </w:tcPr>
          <w:p w:rsidR="004B02BD" w:rsidRPr="00FD4E62" w:rsidRDefault="004B02BD" w:rsidP="00146186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2BD" w:rsidRPr="00FD4E62" w:rsidTr="00146186">
        <w:tc>
          <w:tcPr>
            <w:tcW w:w="7970" w:type="dxa"/>
          </w:tcPr>
          <w:p w:rsidR="004B02BD" w:rsidRPr="00FD4E62" w:rsidRDefault="004B02BD" w:rsidP="00146186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- по вопросам экономики</w:t>
            </w:r>
          </w:p>
        </w:tc>
        <w:tc>
          <w:tcPr>
            <w:tcW w:w="1374" w:type="dxa"/>
          </w:tcPr>
          <w:p w:rsidR="004B02BD" w:rsidRPr="00FD4E62" w:rsidRDefault="004B02BD" w:rsidP="00146186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2BD" w:rsidRPr="00FD4E62" w:rsidTr="00146186">
        <w:tc>
          <w:tcPr>
            <w:tcW w:w="7970" w:type="dxa"/>
          </w:tcPr>
          <w:p w:rsidR="004B02BD" w:rsidRPr="00FD4E62" w:rsidRDefault="004B02BD" w:rsidP="00146186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- по социальным вопросам</w:t>
            </w:r>
          </w:p>
        </w:tc>
        <w:tc>
          <w:tcPr>
            <w:tcW w:w="1374" w:type="dxa"/>
          </w:tcPr>
          <w:p w:rsidR="004B02BD" w:rsidRPr="00FD4E62" w:rsidRDefault="004B02BD" w:rsidP="00146186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60A1" w:rsidRPr="00FD4E62" w:rsidTr="00146186">
        <w:tc>
          <w:tcPr>
            <w:tcW w:w="7970" w:type="dxa"/>
          </w:tcPr>
          <w:p w:rsidR="00A060A1" w:rsidRPr="00FD4E62" w:rsidRDefault="00A060A1" w:rsidP="00146186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- иные</w:t>
            </w:r>
          </w:p>
        </w:tc>
        <w:tc>
          <w:tcPr>
            <w:tcW w:w="1374" w:type="dxa"/>
          </w:tcPr>
          <w:p w:rsidR="00A060A1" w:rsidRPr="00FD4E62" w:rsidRDefault="00A060A1" w:rsidP="00146186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B02BD" w:rsidRPr="00FD4E62" w:rsidRDefault="004B02BD" w:rsidP="004B0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381"/>
        <w:gridCol w:w="1617"/>
        <w:gridCol w:w="340"/>
        <w:gridCol w:w="340"/>
        <w:gridCol w:w="340"/>
        <w:gridCol w:w="340"/>
        <w:gridCol w:w="945"/>
        <w:gridCol w:w="379"/>
        <w:gridCol w:w="340"/>
        <w:gridCol w:w="684"/>
      </w:tblGrid>
      <w:tr w:rsidR="004B02BD" w:rsidRPr="00FD4E62" w:rsidTr="00146186">
        <w:tc>
          <w:tcPr>
            <w:tcW w:w="3912" w:type="dxa"/>
            <w:gridSpan w:val="2"/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Руководитель организации,</w:t>
            </w:r>
          </w:p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Получателя субсидии</w:t>
            </w:r>
          </w:p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уполномоченный представитель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364" w:type="dxa"/>
            <w:gridSpan w:val="7"/>
            <w:tcBorders>
              <w:bottom w:val="single" w:sz="4" w:space="0" w:color="auto"/>
            </w:tcBorders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B02BD" w:rsidRPr="00FD4E62" w:rsidTr="00146186">
        <w:tc>
          <w:tcPr>
            <w:tcW w:w="3912" w:type="dxa"/>
            <w:gridSpan w:val="2"/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</w:tcBorders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(И.О. Фамилия)</w:t>
            </w:r>
          </w:p>
        </w:tc>
      </w:tr>
      <w:tr w:rsidR="004B02BD" w:rsidRPr="00FD4E62" w:rsidTr="00146186">
        <w:tc>
          <w:tcPr>
            <w:tcW w:w="9237" w:type="dxa"/>
            <w:gridSpan w:val="11"/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М.П.</w:t>
            </w:r>
          </w:p>
        </w:tc>
      </w:tr>
      <w:tr w:rsidR="004B02BD" w:rsidRPr="00FD4E62" w:rsidTr="00146186">
        <w:tc>
          <w:tcPr>
            <w:tcW w:w="1531" w:type="dxa"/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998" w:type="dxa"/>
            <w:gridSpan w:val="2"/>
            <w:tcBorders>
              <w:bottom w:val="single" w:sz="4" w:space="0" w:color="auto"/>
            </w:tcBorders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"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года</w:t>
            </w:r>
          </w:p>
        </w:tc>
      </w:tr>
      <w:tr w:rsidR="004B02BD" w:rsidRPr="00FD4E62" w:rsidTr="00146186">
        <w:tc>
          <w:tcPr>
            <w:tcW w:w="1531" w:type="dxa"/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</w:tcBorders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(должность, И.О. Фамилия,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</w:t>
            </w: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елефон)</w:t>
            </w:r>
          </w:p>
        </w:tc>
        <w:tc>
          <w:tcPr>
            <w:tcW w:w="3704" w:type="dxa"/>
            <w:gridSpan w:val="8"/>
          </w:tcPr>
          <w:p w:rsidR="004B02BD" w:rsidRPr="00FD4E62" w:rsidRDefault="004B02BD" w:rsidP="0014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4B02BD" w:rsidRPr="00FD4E62" w:rsidRDefault="004B02BD" w:rsidP="004B02B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4"/>
          <w:szCs w:val="24"/>
        </w:rPr>
      </w:pPr>
    </w:p>
    <w:p w:rsidR="00E14880" w:rsidRDefault="00E14880" w:rsidP="00E14880">
      <w:pPr>
        <w:pStyle w:val="ConsPlusNormal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:rsidR="00E14880" w:rsidRDefault="00E14880" w:rsidP="00E14880">
      <w:pPr>
        <w:pStyle w:val="ConsPlusNormal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:rsidR="00E14880" w:rsidRDefault="00E14880" w:rsidP="00FD4E6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7196A" w:rsidRDefault="0027196A" w:rsidP="00E148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E14880" w:rsidRPr="00A060A1" w:rsidRDefault="00E14880" w:rsidP="00E148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A060A1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к Порядку </w:t>
      </w:r>
    </w:p>
    <w:p w:rsidR="00E14880" w:rsidRDefault="00E14880" w:rsidP="00FD4E6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0D3786" w:rsidRPr="003612DE" w:rsidRDefault="000D3786" w:rsidP="000D3786">
      <w:pPr>
        <w:pStyle w:val="ConsPlusNormal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3612DE">
        <w:rPr>
          <w:rFonts w:ascii="Liberation Serif" w:hAnsi="Liberation Serif"/>
          <w:b/>
          <w:sz w:val="28"/>
          <w:szCs w:val="28"/>
        </w:rPr>
        <w:t>Значение результатов предоставления Субсидии</w:t>
      </w:r>
    </w:p>
    <w:p w:rsidR="000D3786" w:rsidRDefault="000D3786" w:rsidP="000D3786">
      <w:pPr>
        <w:pStyle w:val="ConsPlusNormal"/>
        <w:tabs>
          <w:tab w:val="left" w:pos="5387"/>
        </w:tabs>
        <w:ind w:left="5387"/>
        <w:outlineLvl w:val="1"/>
        <w:rPr>
          <w:rFonts w:ascii="Liberation Serif" w:hAnsi="Liberation Serif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977"/>
        <w:gridCol w:w="1134"/>
        <w:gridCol w:w="2693"/>
      </w:tblGrid>
      <w:tr w:rsidR="000D3786" w:rsidRPr="00F518E3" w:rsidTr="00146186">
        <w:trPr>
          <w:trHeight w:val="276"/>
        </w:trPr>
        <w:tc>
          <w:tcPr>
            <w:tcW w:w="2897" w:type="dxa"/>
            <w:vMerge w:val="restart"/>
          </w:tcPr>
          <w:p w:rsidR="000D3786" w:rsidRPr="008B1EA1" w:rsidRDefault="000D3786" w:rsidP="0014618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1EA1">
              <w:rPr>
                <w:rFonts w:ascii="Liberation Serif" w:hAnsi="Liberation Serif"/>
                <w:sz w:val="24"/>
                <w:szCs w:val="24"/>
              </w:rPr>
              <w:t>Направление расходов</w:t>
            </w:r>
          </w:p>
          <w:p w:rsidR="000D3786" w:rsidRPr="008B1EA1" w:rsidRDefault="000D3786" w:rsidP="0014618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D3786" w:rsidRPr="008B1EA1" w:rsidRDefault="000D3786" w:rsidP="0014618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1EA1">
              <w:rPr>
                <w:rFonts w:ascii="Liberation Serif" w:hAnsi="Liberation Serif"/>
                <w:sz w:val="24"/>
                <w:szCs w:val="24"/>
              </w:rPr>
              <w:t>Резул</w:t>
            </w:r>
            <w:r>
              <w:rPr>
                <w:rFonts w:ascii="Liberation Serif" w:hAnsi="Liberation Serif"/>
                <w:sz w:val="24"/>
                <w:szCs w:val="24"/>
              </w:rPr>
              <w:t>ьтат предоставления Субсидии</w:t>
            </w:r>
          </w:p>
        </w:tc>
        <w:tc>
          <w:tcPr>
            <w:tcW w:w="1134" w:type="dxa"/>
            <w:vMerge w:val="restart"/>
          </w:tcPr>
          <w:p w:rsidR="000D3786" w:rsidRPr="008B1EA1" w:rsidRDefault="000D3786" w:rsidP="0014618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1EA1">
              <w:rPr>
                <w:rFonts w:ascii="Liberation Serif" w:hAnsi="Liberation Serif"/>
                <w:sz w:val="24"/>
                <w:szCs w:val="24"/>
              </w:rPr>
              <w:t>Ед</w:t>
            </w:r>
            <w:r>
              <w:rPr>
                <w:rFonts w:ascii="Liberation Serif" w:hAnsi="Liberation Serif"/>
                <w:sz w:val="24"/>
                <w:szCs w:val="24"/>
              </w:rPr>
              <w:t>. изм.</w:t>
            </w:r>
          </w:p>
          <w:p w:rsidR="000D3786" w:rsidRPr="008B1EA1" w:rsidRDefault="000D3786" w:rsidP="0014618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D3786" w:rsidRPr="008B1EA1" w:rsidRDefault="000D3786" w:rsidP="0014618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1EA1">
              <w:rPr>
                <w:rFonts w:ascii="Liberation Serif" w:hAnsi="Liberation Serif"/>
                <w:sz w:val="24"/>
                <w:szCs w:val="24"/>
              </w:rPr>
              <w:t xml:space="preserve">Плановые значения </w:t>
            </w:r>
          </w:p>
        </w:tc>
      </w:tr>
      <w:tr w:rsidR="000D3786" w:rsidRPr="00F518E3" w:rsidTr="00146186">
        <w:trPr>
          <w:trHeight w:val="276"/>
        </w:trPr>
        <w:tc>
          <w:tcPr>
            <w:tcW w:w="2897" w:type="dxa"/>
            <w:vMerge/>
          </w:tcPr>
          <w:p w:rsidR="000D3786" w:rsidRPr="008B1EA1" w:rsidRDefault="000D3786" w:rsidP="0014618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D3786" w:rsidRPr="00F518E3" w:rsidRDefault="000D3786" w:rsidP="00146186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0D3786" w:rsidRPr="008B1EA1" w:rsidRDefault="000D3786" w:rsidP="0014618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3786" w:rsidRPr="00F518E3" w:rsidRDefault="000D3786" w:rsidP="00146186">
            <w:pPr>
              <w:rPr>
                <w:rFonts w:ascii="Liberation Serif" w:hAnsi="Liberation Serif"/>
              </w:rPr>
            </w:pPr>
          </w:p>
        </w:tc>
      </w:tr>
      <w:tr w:rsidR="000D3786" w:rsidRPr="00F518E3" w:rsidTr="00146186">
        <w:tc>
          <w:tcPr>
            <w:tcW w:w="2897" w:type="dxa"/>
            <w:vMerge/>
          </w:tcPr>
          <w:p w:rsidR="000D3786" w:rsidRPr="008B1EA1" w:rsidRDefault="000D3786" w:rsidP="0014618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D3786" w:rsidRPr="00F518E3" w:rsidRDefault="000D3786" w:rsidP="00146186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0D3786" w:rsidRPr="008B1EA1" w:rsidRDefault="000D3786" w:rsidP="0014618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3786" w:rsidRPr="008B1EA1" w:rsidRDefault="000D3786" w:rsidP="0014618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D3786" w:rsidRPr="00696218" w:rsidRDefault="000D3786" w:rsidP="000D3786">
      <w:pPr>
        <w:rPr>
          <w:sz w:val="2"/>
          <w:szCs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977"/>
        <w:gridCol w:w="1134"/>
        <w:gridCol w:w="2693"/>
      </w:tblGrid>
      <w:tr w:rsidR="000D3786" w:rsidRPr="00F518E3" w:rsidTr="00146186">
        <w:trPr>
          <w:tblHeader/>
        </w:trPr>
        <w:tc>
          <w:tcPr>
            <w:tcW w:w="2897" w:type="dxa"/>
            <w:tcBorders>
              <w:bottom w:val="single" w:sz="4" w:space="0" w:color="auto"/>
            </w:tcBorders>
          </w:tcPr>
          <w:p w:rsidR="000D3786" w:rsidRPr="008B1EA1" w:rsidRDefault="000D3786" w:rsidP="0014618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1EA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3786" w:rsidRPr="008B1EA1" w:rsidRDefault="000D3786" w:rsidP="0014618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1EA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3786" w:rsidRPr="008B1EA1" w:rsidRDefault="000D3786" w:rsidP="0014618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1E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3786" w:rsidRPr="008B1EA1" w:rsidRDefault="000D3786" w:rsidP="0014618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1EA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D3786" w:rsidRPr="00F518E3" w:rsidTr="00146186">
        <w:trPr>
          <w:trHeight w:val="2879"/>
        </w:trPr>
        <w:tc>
          <w:tcPr>
            <w:tcW w:w="2897" w:type="dxa"/>
            <w:tcBorders>
              <w:bottom w:val="single" w:sz="4" w:space="0" w:color="auto"/>
              <w:right w:val="single" w:sz="4" w:space="0" w:color="auto"/>
            </w:tcBorders>
          </w:tcPr>
          <w:p w:rsidR="000D3786" w:rsidRPr="008B1EA1" w:rsidRDefault="000D3786" w:rsidP="0014618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Предоставление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6" w:rsidRPr="008B1EA1" w:rsidRDefault="000D3786" w:rsidP="0014618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A6C16">
              <w:rPr>
                <w:rFonts w:ascii="Liberation Serif" w:hAnsi="Liberation Serif" w:cs="Liberation Serif"/>
                <w:sz w:val="24"/>
                <w:szCs w:val="24"/>
              </w:rPr>
              <w:t>Доля НПА и иных материалов, подлежащих обязательному опубликованию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6" w:rsidRPr="008B1EA1" w:rsidRDefault="000D3786" w:rsidP="0014618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6" w:rsidRPr="008B1EA1" w:rsidRDefault="000D3786" w:rsidP="0014618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</w:tr>
    </w:tbl>
    <w:p w:rsidR="00E14880" w:rsidRPr="00FD4E62" w:rsidRDefault="00E14880" w:rsidP="00FD4E6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E14880" w:rsidRPr="00FD4E62" w:rsidSect="0027196A">
      <w:headerReference w:type="default" r:id="rId12"/>
      <w:pgSz w:w="11906" w:h="16838"/>
      <w:pgMar w:top="851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6C" w:rsidRDefault="002B3E6C" w:rsidP="005A599C">
      <w:pPr>
        <w:spacing w:after="0" w:line="240" w:lineRule="auto"/>
      </w:pPr>
      <w:r>
        <w:separator/>
      </w:r>
    </w:p>
  </w:endnote>
  <w:endnote w:type="continuationSeparator" w:id="0">
    <w:p w:rsidR="002B3E6C" w:rsidRDefault="002B3E6C" w:rsidP="005A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6C" w:rsidRDefault="002B3E6C" w:rsidP="005A599C">
      <w:pPr>
        <w:spacing w:after="0" w:line="240" w:lineRule="auto"/>
      </w:pPr>
      <w:r>
        <w:separator/>
      </w:r>
    </w:p>
  </w:footnote>
  <w:footnote w:type="continuationSeparator" w:id="0">
    <w:p w:rsidR="002B3E6C" w:rsidRDefault="002B3E6C" w:rsidP="005A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972364"/>
      <w:docPartObj>
        <w:docPartGallery w:val="Page Numbers (Top of Page)"/>
        <w:docPartUnique/>
      </w:docPartObj>
    </w:sdtPr>
    <w:sdtEndPr/>
    <w:sdtContent>
      <w:p w:rsidR="005A599C" w:rsidRDefault="005A59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791">
          <w:rPr>
            <w:noProof/>
          </w:rPr>
          <w:t>2</w:t>
        </w:r>
        <w:r>
          <w:fldChar w:fldCharType="end"/>
        </w:r>
      </w:p>
    </w:sdtContent>
  </w:sdt>
  <w:p w:rsidR="005A599C" w:rsidRDefault="005A59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1D1"/>
    <w:multiLevelType w:val="singleLevel"/>
    <w:tmpl w:val="932C962C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AFB6F5F"/>
    <w:multiLevelType w:val="hybridMultilevel"/>
    <w:tmpl w:val="853A86E4"/>
    <w:lvl w:ilvl="0" w:tplc="78EED67E">
      <w:start w:val="1"/>
      <w:numFmt w:val="decimal"/>
      <w:lvlText w:val="%1."/>
      <w:lvlJc w:val="left"/>
      <w:pPr>
        <w:ind w:left="975" w:hanging="435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71614E"/>
    <w:multiLevelType w:val="multilevel"/>
    <w:tmpl w:val="2C6C9D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4A4E53C0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6FD7012"/>
    <w:multiLevelType w:val="multilevel"/>
    <w:tmpl w:val="89BA1CD2"/>
    <w:lvl w:ilvl="0">
      <w:start w:val="26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E5345B"/>
    <w:multiLevelType w:val="singleLevel"/>
    <w:tmpl w:val="820A4BF6"/>
    <w:lvl w:ilvl="0">
      <w:start w:val="5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7380DD7"/>
    <w:multiLevelType w:val="hybridMultilevel"/>
    <w:tmpl w:val="0EAC528A"/>
    <w:lvl w:ilvl="0" w:tplc="4DB800F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61354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8300BAC"/>
    <w:multiLevelType w:val="hybridMultilevel"/>
    <w:tmpl w:val="4F4EBB0A"/>
    <w:lvl w:ilvl="0" w:tplc="7702F0A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60789E"/>
    <w:multiLevelType w:val="singleLevel"/>
    <w:tmpl w:val="37700CA4"/>
    <w:lvl w:ilvl="0">
      <w:start w:val="4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  <w:lvlOverride w:ilvl="0">
      <w:startOverride w:val="4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5"/>
    </w:lvlOverride>
  </w:num>
  <w:num w:numId="5">
    <w:abstractNumId w:val="3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52"/>
    <w:rsid w:val="00004C74"/>
    <w:rsid w:val="00004DFB"/>
    <w:rsid w:val="00022C83"/>
    <w:rsid w:val="00041E30"/>
    <w:rsid w:val="00060A0B"/>
    <w:rsid w:val="00071042"/>
    <w:rsid w:val="00074056"/>
    <w:rsid w:val="000B16DF"/>
    <w:rsid w:val="000C2F36"/>
    <w:rsid w:val="000D3786"/>
    <w:rsid w:val="000E1B90"/>
    <w:rsid w:val="000E1C7F"/>
    <w:rsid w:val="000E4B0B"/>
    <w:rsid w:val="00106FDA"/>
    <w:rsid w:val="00145D71"/>
    <w:rsid w:val="001973E3"/>
    <w:rsid w:val="001B55AC"/>
    <w:rsid w:val="001D21FD"/>
    <w:rsid w:val="00200791"/>
    <w:rsid w:val="002133D1"/>
    <w:rsid w:val="00213D46"/>
    <w:rsid w:val="00233F29"/>
    <w:rsid w:val="002451DE"/>
    <w:rsid w:val="00247D71"/>
    <w:rsid w:val="00253C51"/>
    <w:rsid w:val="00262BB4"/>
    <w:rsid w:val="0027196A"/>
    <w:rsid w:val="00275515"/>
    <w:rsid w:val="00276C90"/>
    <w:rsid w:val="002848A3"/>
    <w:rsid w:val="002B3E6C"/>
    <w:rsid w:val="002C19E0"/>
    <w:rsid w:val="002D0404"/>
    <w:rsid w:val="002D48EB"/>
    <w:rsid w:val="002E6E74"/>
    <w:rsid w:val="00303510"/>
    <w:rsid w:val="00376294"/>
    <w:rsid w:val="003806BD"/>
    <w:rsid w:val="00397D08"/>
    <w:rsid w:val="003A4012"/>
    <w:rsid w:val="003C4BC5"/>
    <w:rsid w:val="003D2F21"/>
    <w:rsid w:val="00412C4F"/>
    <w:rsid w:val="00422424"/>
    <w:rsid w:val="00426835"/>
    <w:rsid w:val="00446DEF"/>
    <w:rsid w:val="00447499"/>
    <w:rsid w:val="00452D8F"/>
    <w:rsid w:val="0046650B"/>
    <w:rsid w:val="004A12F2"/>
    <w:rsid w:val="004A382F"/>
    <w:rsid w:val="004A532B"/>
    <w:rsid w:val="004B02BD"/>
    <w:rsid w:val="004B654D"/>
    <w:rsid w:val="004D3265"/>
    <w:rsid w:val="0050736B"/>
    <w:rsid w:val="00515821"/>
    <w:rsid w:val="00520182"/>
    <w:rsid w:val="0052411C"/>
    <w:rsid w:val="00567BC1"/>
    <w:rsid w:val="00583A6C"/>
    <w:rsid w:val="00587662"/>
    <w:rsid w:val="005A599C"/>
    <w:rsid w:val="005D3CCA"/>
    <w:rsid w:val="005D6703"/>
    <w:rsid w:val="005D6F51"/>
    <w:rsid w:val="005E453C"/>
    <w:rsid w:val="00614D65"/>
    <w:rsid w:val="00615B8B"/>
    <w:rsid w:val="006323F2"/>
    <w:rsid w:val="00671018"/>
    <w:rsid w:val="006A0432"/>
    <w:rsid w:val="007172FD"/>
    <w:rsid w:val="00780259"/>
    <w:rsid w:val="00783D8B"/>
    <w:rsid w:val="007B30D2"/>
    <w:rsid w:val="007D61B2"/>
    <w:rsid w:val="007E012D"/>
    <w:rsid w:val="007E361F"/>
    <w:rsid w:val="008038E3"/>
    <w:rsid w:val="0082721D"/>
    <w:rsid w:val="008422C6"/>
    <w:rsid w:val="00851EDE"/>
    <w:rsid w:val="00865D5F"/>
    <w:rsid w:val="00882952"/>
    <w:rsid w:val="008863D9"/>
    <w:rsid w:val="00893D44"/>
    <w:rsid w:val="008A7E03"/>
    <w:rsid w:val="008E34AE"/>
    <w:rsid w:val="00926613"/>
    <w:rsid w:val="009855BC"/>
    <w:rsid w:val="00992D75"/>
    <w:rsid w:val="009B2D8B"/>
    <w:rsid w:val="009B2FED"/>
    <w:rsid w:val="009C0895"/>
    <w:rsid w:val="009C0CAD"/>
    <w:rsid w:val="009C4824"/>
    <w:rsid w:val="009C6A8C"/>
    <w:rsid w:val="009D5613"/>
    <w:rsid w:val="009F4B82"/>
    <w:rsid w:val="00A060A1"/>
    <w:rsid w:val="00A6130A"/>
    <w:rsid w:val="00AA67F8"/>
    <w:rsid w:val="00AB6E1C"/>
    <w:rsid w:val="00AB7B09"/>
    <w:rsid w:val="00AC133B"/>
    <w:rsid w:val="00AD6173"/>
    <w:rsid w:val="00AE2DD5"/>
    <w:rsid w:val="00AF5753"/>
    <w:rsid w:val="00B25327"/>
    <w:rsid w:val="00B31378"/>
    <w:rsid w:val="00B435F8"/>
    <w:rsid w:val="00B87829"/>
    <w:rsid w:val="00B94FD8"/>
    <w:rsid w:val="00B9539C"/>
    <w:rsid w:val="00B96DFE"/>
    <w:rsid w:val="00B96E76"/>
    <w:rsid w:val="00BB44B1"/>
    <w:rsid w:val="00BB722C"/>
    <w:rsid w:val="00BD0731"/>
    <w:rsid w:val="00BD3B32"/>
    <w:rsid w:val="00BF09C8"/>
    <w:rsid w:val="00C015FA"/>
    <w:rsid w:val="00C2021D"/>
    <w:rsid w:val="00C35330"/>
    <w:rsid w:val="00C361B7"/>
    <w:rsid w:val="00C439DF"/>
    <w:rsid w:val="00C6023F"/>
    <w:rsid w:val="00C63C84"/>
    <w:rsid w:val="00C77059"/>
    <w:rsid w:val="00C8717E"/>
    <w:rsid w:val="00C96AF5"/>
    <w:rsid w:val="00CC5407"/>
    <w:rsid w:val="00CE5C24"/>
    <w:rsid w:val="00D1455F"/>
    <w:rsid w:val="00D21CA8"/>
    <w:rsid w:val="00DC4FBC"/>
    <w:rsid w:val="00DD7A7D"/>
    <w:rsid w:val="00E06588"/>
    <w:rsid w:val="00E1083E"/>
    <w:rsid w:val="00E14880"/>
    <w:rsid w:val="00E242E0"/>
    <w:rsid w:val="00E61709"/>
    <w:rsid w:val="00E854CF"/>
    <w:rsid w:val="00E904AD"/>
    <w:rsid w:val="00E95931"/>
    <w:rsid w:val="00ED19AE"/>
    <w:rsid w:val="00ED4816"/>
    <w:rsid w:val="00F05E0E"/>
    <w:rsid w:val="00F57251"/>
    <w:rsid w:val="00F60DB2"/>
    <w:rsid w:val="00F7417E"/>
    <w:rsid w:val="00F84E1C"/>
    <w:rsid w:val="00FA2FAA"/>
    <w:rsid w:val="00FA54B9"/>
    <w:rsid w:val="00FA5510"/>
    <w:rsid w:val="00FA73BF"/>
    <w:rsid w:val="00FC0F4D"/>
    <w:rsid w:val="00FD4E62"/>
    <w:rsid w:val="00FD7C45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AC9DE"/>
  <w15:docId w15:val="{28E2A798-2D44-4839-9637-E3F702BD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44"/>
  </w:style>
  <w:style w:type="paragraph" w:styleId="2">
    <w:name w:val="heading 2"/>
    <w:basedOn w:val="a"/>
    <w:link w:val="20"/>
    <w:uiPriority w:val="9"/>
    <w:qFormat/>
    <w:rsid w:val="00985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2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ED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ED481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E95931"/>
  </w:style>
  <w:style w:type="character" w:styleId="a5">
    <w:name w:val="Hyperlink"/>
    <w:basedOn w:val="a0"/>
    <w:uiPriority w:val="99"/>
    <w:semiHidden/>
    <w:unhideWhenUsed/>
    <w:rsid w:val="00E95931"/>
    <w:rPr>
      <w:color w:val="0000FF"/>
      <w:u w:val="single"/>
    </w:rPr>
  </w:style>
  <w:style w:type="paragraph" w:customStyle="1" w:styleId="Style5">
    <w:name w:val="Style5"/>
    <w:basedOn w:val="a"/>
    <w:uiPriority w:val="99"/>
    <w:rsid w:val="00446DE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46DEF"/>
    <w:pPr>
      <w:widowControl w:val="0"/>
      <w:autoSpaceDE w:val="0"/>
      <w:autoSpaceDN w:val="0"/>
      <w:adjustRightInd w:val="0"/>
      <w:spacing w:after="0"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locked/>
    <w:rsid w:val="008E34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8E34AE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23"/>
      <w:szCs w:val="23"/>
    </w:rPr>
  </w:style>
  <w:style w:type="paragraph" w:customStyle="1" w:styleId="ConsPlusCell">
    <w:name w:val="ConsPlusCell"/>
    <w:rsid w:val="00452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04C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5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5A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599C"/>
  </w:style>
  <w:style w:type="paragraph" w:styleId="aa">
    <w:name w:val="footer"/>
    <w:basedOn w:val="a"/>
    <w:link w:val="ab"/>
    <w:uiPriority w:val="99"/>
    <w:unhideWhenUsed/>
    <w:rsid w:val="005A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599C"/>
  </w:style>
  <w:style w:type="paragraph" w:styleId="21">
    <w:name w:val="Body Text 2"/>
    <w:basedOn w:val="a"/>
    <w:link w:val="22"/>
    <w:unhideWhenUsed/>
    <w:rsid w:val="003C4B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C4B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59"/>
    <w:rsid w:val="00FD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ED19AE"/>
    <w:pPr>
      <w:widowControl w:val="0"/>
      <w:shd w:val="clear" w:color="auto" w:fill="FFFFFF"/>
      <w:spacing w:before="120" w:after="0" w:line="307" w:lineRule="exact"/>
    </w:pPr>
    <w:rPr>
      <w:rFonts w:ascii="Lucida Sans Unicode" w:eastAsia="Lucida Sans Unicode" w:hAnsi="Lucida Sans Unicode" w:cs="Lucida Sans Unicode"/>
      <w:color w:val="000000"/>
      <w:spacing w:val="-5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ABCE763F6506F4FE6377B15300A53ADB04D1A50D36D1635FC7322CEEB59A67370C30292894D7B4w0K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ABCE763F6506F4FE6377B15300A53AD80CD5AC0039D1635FC7322CEEwB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B05D0A50F3CD1635FC7322CEEB59A67370C30292896D3B1w0K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2163-5F14-4F1C-A8E6-EE41E535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10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Елена</cp:lastModifiedBy>
  <cp:revision>29</cp:revision>
  <cp:lastPrinted>2023-09-08T11:16:00Z</cp:lastPrinted>
  <dcterms:created xsi:type="dcterms:W3CDTF">2023-08-08T10:56:00Z</dcterms:created>
  <dcterms:modified xsi:type="dcterms:W3CDTF">2023-09-08T11:16:00Z</dcterms:modified>
</cp:coreProperties>
</file>